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192" w:rsidRPr="000F3093" w:rsidRDefault="00156192" w:rsidP="002E1F6F">
      <w:pPr>
        <w:tabs>
          <w:tab w:val="left" w:pos="7125"/>
        </w:tabs>
        <w:rPr>
          <w:rFonts w:asciiTheme="minorHAnsi" w:hAnsiTheme="minorHAnsi" w:cstheme="minorHAnsi"/>
        </w:rPr>
      </w:pPr>
    </w:p>
    <w:p w:rsidR="00247608" w:rsidRPr="000F3093" w:rsidRDefault="00247608" w:rsidP="00101D1C">
      <w:pPr>
        <w:spacing w:before="120"/>
        <w:rPr>
          <w:rFonts w:asciiTheme="minorHAnsi" w:hAnsiTheme="minorHAnsi" w:cstheme="minorHAnsi"/>
          <w:b/>
        </w:rPr>
      </w:pPr>
    </w:p>
    <w:p w:rsidR="00247608" w:rsidRPr="00101D1C" w:rsidRDefault="00247608" w:rsidP="00247608">
      <w:pPr>
        <w:ind w:right="-1985"/>
        <w:rPr>
          <w:rFonts w:asciiTheme="minorHAnsi" w:hAnsiTheme="minorHAnsi" w:cstheme="minorHAnsi"/>
          <w:b/>
          <w:sz w:val="24"/>
          <w:szCs w:val="24"/>
        </w:rPr>
      </w:pPr>
      <w:r w:rsidRPr="00101D1C">
        <w:rPr>
          <w:rFonts w:asciiTheme="minorHAnsi" w:hAnsiTheme="minorHAnsi" w:cstheme="minorHAnsi"/>
          <w:b/>
          <w:sz w:val="24"/>
          <w:szCs w:val="24"/>
        </w:rPr>
        <w:t>DISCIPLINA:</w:t>
      </w:r>
      <w:r w:rsidRPr="00101D1C">
        <w:rPr>
          <w:rFonts w:asciiTheme="minorHAnsi" w:hAnsiTheme="minorHAnsi" w:cstheme="minorHAnsi"/>
          <w:b/>
          <w:sz w:val="24"/>
          <w:szCs w:val="24"/>
        </w:rPr>
        <w:tab/>
      </w:r>
    </w:p>
    <w:p w:rsidR="00247608" w:rsidRPr="00101D1C" w:rsidRDefault="00247608" w:rsidP="00247608">
      <w:pPr>
        <w:ind w:right="-1985"/>
        <w:rPr>
          <w:rFonts w:asciiTheme="minorHAnsi" w:hAnsiTheme="minorHAnsi" w:cstheme="minorHAnsi"/>
          <w:b/>
          <w:sz w:val="24"/>
          <w:szCs w:val="24"/>
        </w:rPr>
      </w:pPr>
      <w:r w:rsidRPr="00101D1C">
        <w:rPr>
          <w:rFonts w:asciiTheme="minorHAnsi" w:hAnsiTheme="minorHAnsi" w:cstheme="minorHAnsi"/>
          <w:b/>
          <w:sz w:val="24"/>
          <w:szCs w:val="24"/>
        </w:rPr>
        <w:t xml:space="preserve">DOCENTE:  </w:t>
      </w:r>
      <w:r w:rsidRPr="00101D1C">
        <w:rPr>
          <w:rFonts w:asciiTheme="minorHAnsi" w:hAnsiTheme="minorHAnsi" w:cstheme="minorHAnsi"/>
          <w:b/>
          <w:sz w:val="24"/>
          <w:szCs w:val="24"/>
        </w:rPr>
        <w:tab/>
      </w:r>
    </w:p>
    <w:p w:rsidR="00247608" w:rsidRPr="00101D1C" w:rsidRDefault="00247608" w:rsidP="00247608">
      <w:pPr>
        <w:rPr>
          <w:rFonts w:asciiTheme="minorHAnsi" w:hAnsiTheme="minorHAnsi" w:cstheme="minorHAnsi"/>
          <w:sz w:val="24"/>
          <w:szCs w:val="24"/>
        </w:rPr>
      </w:pPr>
      <w:r w:rsidRPr="00101D1C">
        <w:rPr>
          <w:rFonts w:asciiTheme="minorHAnsi" w:hAnsiTheme="minorHAnsi" w:cstheme="minorHAnsi"/>
          <w:b/>
          <w:sz w:val="24"/>
          <w:szCs w:val="24"/>
        </w:rPr>
        <w:t xml:space="preserve">CLASSE:  </w:t>
      </w:r>
      <w:r w:rsidR="00101D1C">
        <w:rPr>
          <w:rFonts w:asciiTheme="minorHAnsi" w:hAnsiTheme="minorHAnsi" w:cstheme="minorHAnsi"/>
          <w:b/>
          <w:sz w:val="24"/>
          <w:szCs w:val="24"/>
        </w:rPr>
        <w:t xml:space="preserve">                </w:t>
      </w:r>
      <w:r w:rsidRPr="00101D1C">
        <w:rPr>
          <w:rFonts w:asciiTheme="minorHAnsi" w:hAnsiTheme="minorHAnsi" w:cstheme="minorHAnsi"/>
          <w:b/>
          <w:sz w:val="24"/>
          <w:szCs w:val="24"/>
        </w:rPr>
        <w:t xml:space="preserve"> SEZ.:      </w:t>
      </w:r>
      <w:r w:rsidR="00101D1C">
        <w:rPr>
          <w:rFonts w:asciiTheme="minorHAnsi" w:hAnsiTheme="minorHAnsi" w:cstheme="minorHAnsi"/>
          <w:b/>
          <w:sz w:val="24"/>
          <w:szCs w:val="24"/>
        </w:rPr>
        <w:t xml:space="preserve">     </w:t>
      </w:r>
      <w:r w:rsidRPr="00101D1C">
        <w:rPr>
          <w:rFonts w:asciiTheme="minorHAnsi" w:hAnsiTheme="minorHAnsi" w:cstheme="minorHAnsi"/>
          <w:b/>
          <w:sz w:val="24"/>
          <w:szCs w:val="24"/>
        </w:rPr>
        <w:tab/>
        <w:t xml:space="preserve">INDIRIZZO:                                                </w:t>
      </w:r>
    </w:p>
    <w:p w:rsidR="00247608" w:rsidRPr="000F3093" w:rsidRDefault="00247608" w:rsidP="00247608">
      <w:pPr>
        <w:jc w:val="center"/>
        <w:rPr>
          <w:rFonts w:asciiTheme="minorHAnsi" w:hAnsiTheme="minorHAnsi" w:cstheme="minorHAnsi"/>
          <w:b/>
        </w:rPr>
      </w:pPr>
    </w:p>
    <w:p w:rsidR="00247608" w:rsidRPr="000F3093" w:rsidRDefault="00247608" w:rsidP="00247608">
      <w:pPr>
        <w:jc w:val="center"/>
        <w:rPr>
          <w:rFonts w:asciiTheme="minorHAnsi" w:hAnsiTheme="minorHAnsi" w:cstheme="minorHAnsi"/>
          <w:b/>
        </w:rPr>
      </w:pPr>
    </w:p>
    <w:p w:rsidR="00247608" w:rsidRPr="000F3093" w:rsidRDefault="0043043D" w:rsidP="000F3093">
      <w:pPr>
        <w:pStyle w:val="Paragrafoelenco"/>
        <w:numPr>
          <w:ilvl w:val="0"/>
          <w:numId w:val="15"/>
        </w:numPr>
        <w:rPr>
          <w:rFonts w:asciiTheme="minorHAnsi" w:hAnsiTheme="minorHAnsi" w:cstheme="minorHAnsi"/>
        </w:rPr>
      </w:pPr>
      <w:r w:rsidRPr="000F3093">
        <w:rPr>
          <w:rFonts w:asciiTheme="minorHAnsi" w:hAnsiTheme="minorHAnsi" w:cstheme="minorHAnsi"/>
          <w:b/>
        </w:rPr>
        <w:t xml:space="preserve">LIVELLI </w:t>
      </w:r>
      <w:proofErr w:type="spellStart"/>
      <w:r w:rsidRPr="000F3093">
        <w:rPr>
          <w:rFonts w:asciiTheme="minorHAnsi" w:hAnsiTheme="minorHAnsi" w:cstheme="minorHAnsi"/>
          <w:b/>
        </w:rPr>
        <w:t>DI</w:t>
      </w:r>
      <w:proofErr w:type="spellEnd"/>
      <w:r w:rsidRPr="000F3093">
        <w:rPr>
          <w:rFonts w:asciiTheme="minorHAnsi" w:hAnsiTheme="minorHAnsi" w:cstheme="minorHAnsi"/>
          <w:b/>
        </w:rPr>
        <w:t xml:space="preserve"> PARTENZA</w:t>
      </w:r>
    </w:p>
    <w:p w:rsidR="00247608" w:rsidRPr="000F3093" w:rsidRDefault="00247608" w:rsidP="00247608">
      <w:pPr>
        <w:pStyle w:val="Nessunaspaziatura1"/>
        <w:rPr>
          <w:rFonts w:asciiTheme="minorHAnsi" w:hAnsiTheme="minorHAnsi" w:cstheme="minorHAnsi"/>
          <w:bCs/>
          <w:color w:val="FF0000"/>
        </w:rPr>
      </w:pP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43043D" w:rsidRPr="000F3093" w:rsidRDefault="0043043D" w:rsidP="00247608">
      <w:pPr>
        <w:pStyle w:val="Nessunaspaziatura1"/>
        <w:rPr>
          <w:rFonts w:asciiTheme="minorHAnsi" w:hAnsiTheme="minorHAnsi" w:cstheme="minorHAnsi"/>
          <w:b/>
        </w:rPr>
      </w:pPr>
    </w:p>
    <w:p w:rsidR="0043043D" w:rsidRPr="000F3093" w:rsidRDefault="0043043D" w:rsidP="00247608">
      <w:pPr>
        <w:pStyle w:val="Nessunaspaziatura1"/>
        <w:rPr>
          <w:rFonts w:asciiTheme="minorHAnsi" w:hAnsiTheme="minorHAnsi" w:cstheme="minorHAnsi"/>
          <w:b/>
        </w:rPr>
      </w:pPr>
    </w:p>
    <w:p w:rsidR="0043043D" w:rsidRPr="000F3093" w:rsidRDefault="0043043D" w:rsidP="000F3093">
      <w:pPr>
        <w:pStyle w:val="Paragrafoelenco"/>
        <w:numPr>
          <w:ilvl w:val="0"/>
          <w:numId w:val="15"/>
        </w:numPr>
        <w:rPr>
          <w:rFonts w:asciiTheme="minorHAnsi" w:hAnsiTheme="minorHAnsi" w:cstheme="minorHAnsi"/>
          <w:b/>
        </w:rPr>
      </w:pPr>
      <w:r w:rsidRPr="000F3093">
        <w:rPr>
          <w:rFonts w:asciiTheme="minorHAnsi" w:hAnsiTheme="minorHAnsi" w:cstheme="minorHAnsi"/>
          <w:b/>
        </w:rPr>
        <w:t xml:space="preserve">FINALITA’ DELLA DISCIPLINA </w:t>
      </w:r>
      <w:r w:rsidRPr="000F3093">
        <w:rPr>
          <w:rFonts w:asciiTheme="minorHAnsi" w:hAnsiTheme="minorHAnsi" w:cstheme="minorHAnsi"/>
          <w:b/>
          <w:sz w:val="16"/>
          <w:szCs w:val="16"/>
        </w:rPr>
        <w:t xml:space="preserve">(INDIVIDUABILI NEL </w:t>
      </w:r>
      <w:r w:rsidR="000F3093">
        <w:rPr>
          <w:rFonts w:asciiTheme="minorHAnsi" w:hAnsiTheme="minorHAnsi" w:cstheme="minorHAnsi"/>
          <w:b/>
          <w:sz w:val="16"/>
          <w:szCs w:val="16"/>
        </w:rPr>
        <w:t>PT</w:t>
      </w:r>
      <w:r w:rsidR="000F3093" w:rsidRPr="000F3093">
        <w:rPr>
          <w:rFonts w:asciiTheme="minorHAnsi" w:hAnsiTheme="minorHAnsi" w:cstheme="minorHAnsi"/>
          <w:b/>
          <w:sz w:val="16"/>
          <w:szCs w:val="16"/>
        </w:rPr>
        <w:t>OF E NEL PECUP DELL’INDIRIZZO SPECIFICO)</w:t>
      </w:r>
    </w:p>
    <w:p w:rsidR="000F3093" w:rsidRPr="000F3093" w:rsidRDefault="000F3093" w:rsidP="00247608">
      <w:pPr>
        <w:pStyle w:val="Nessunaspaziatura1"/>
        <w:rPr>
          <w:rFonts w:asciiTheme="minorHAnsi" w:hAnsiTheme="minorHAnsi" w:cstheme="minorHAnsi"/>
          <w:b/>
        </w:rPr>
      </w:pP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247608">
      <w:pPr>
        <w:pStyle w:val="Nessunaspaziatura1"/>
        <w:rPr>
          <w:rFonts w:asciiTheme="minorHAnsi" w:hAnsiTheme="minorHAnsi" w:cstheme="minorHAnsi"/>
          <w:b/>
        </w:rPr>
      </w:pPr>
    </w:p>
    <w:p w:rsidR="000F3093" w:rsidRPr="000F3093" w:rsidRDefault="000F3093" w:rsidP="00247608">
      <w:pPr>
        <w:pStyle w:val="Nessunaspaziatura1"/>
        <w:rPr>
          <w:rFonts w:asciiTheme="minorHAnsi" w:hAnsiTheme="minorHAnsi" w:cstheme="minorHAnsi"/>
          <w:b/>
        </w:rPr>
      </w:pPr>
    </w:p>
    <w:p w:rsidR="000F3093" w:rsidRPr="000F3093" w:rsidRDefault="000F3093" w:rsidP="000F3093">
      <w:pPr>
        <w:pStyle w:val="Paragrafoelenco"/>
        <w:numPr>
          <w:ilvl w:val="0"/>
          <w:numId w:val="15"/>
        </w:numPr>
        <w:rPr>
          <w:rFonts w:asciiTheme="minorHAnsi" w:hAnsiTheme="minorHAnsi" w:cstheme="minorHAnsi"/>
          <w:b/>
        </w:rPr>
      </w:pPr>
      <w:r w:rsidRPr="000F3093">
        <w:rPr>
          <w:rFonts w:asciiTheme="minorHAnsi" w:hAnsiTheme="minorHAnsi" w:cstheme="minorHAnsi"/>
          <w:b/>
        </w:rPr>
        <w:t>DEFINIZIONE DEGLI OBIETTIVI</w:t>
      </w:r>
    </w:p>
    <w:p w:rsidR="000F3093" w:rsidRPr="000F3093" w:rsidRDefault="000F3093" w:rsidP="00247608">
      <w:pPr>
        <w:pStyle w:val="Nessunaspaziatura1"/>
        <w:rPr>
          <w:rFonts w:asciiTheme="minorHAnsi" w:hAnsiTheme="minorHAnsi" w:cstheme="minorHAnsi"/>
          <w:b/>
        </w:rPr>
      </w:pP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b/>
        </w:rPr>
        <w:t xml:space="preserve">Obiettivi </w:t>
      </w:r>
      <w:r w:rsidR="000F3093" w:rsidRPr="000F3093">
        <w:rPr>
          <w:rFonts w:asciiTheme="minorHAnsi" w:hAnsiTheme="minorHAnsi" w:cstheme="minorHAnsi"/>
          <w:b/>
        </w:rPr>
        <w:t>relativi</w:t>
      </w:r>
      <w:r w:rsidRPr="000F3093">
        <w:rPr>
          <w:rFonts w:asciiTheme="minorHAnsi" w:hAnsiTheme="minorHAnsi" w:cstheme="minorHAnsi"/>
          <w:b/>
        </w:rPr>
        <w:t xml:space="preserve"> alle conoscenze</w:t>
      </w:r>
    </w:p>
    <w:p w:rsidR="00247608" w:rsidRPr="000F3093" w:rsidRDefault="00247608" w:rsidP="00247608">
      <w:pPr>
        <w:pStyle w:val="Nessunaspaziatura1"/>
        <w:rPr>
          <w:rFonts w:asciiTheme="minorHAnsi" w:hAnsiTheme="minorHAnsi" w:cstheme="minorHAnsi"/>
        </w:rPr>
      </w:pP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247608">
      <w:pPr>
        <w:pStyle w:val="Nessunaspaziatura1"/>
        <w:rPr>
          <w:rFonts w:asciiTheme="minorHAnsi" w:hAnsiTheme="minorHAnsi" w:cstheme="minorHAnsi"/>
          <w:color w:val="FF0000"/>
        </w:rPr>
      </w:pPr>
    </w:p>
    <w:p w:rsidR="00247608" w:rsidRPr="000F3093" w:rsidRDefault="00247608" w:rsidP="00247608">
      <w:pPr>
        <w:pStyle w:val="Nessunaspaziatura1"/>
        <w:rPr>
          <w:rFonts w:asciiTheme="minorHAnsi" w:hAnsiTheme="minorHAnsi" w:cstheme="minorHAnsi"/>
          <w:color w:val="FF0000"/>
        </w:rPr>
      </w:pP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b/>
        </w:rPr>
        <w:t xml:space="preserve">Obiettivi </w:t>
      </w:r>
      <w:r w:rsidR="000F3093" w:rsidRPr="000F3093">
        <w:rPr>
          <w:rFonts w:asciiTheme="minorHAnsi" w:hAnsiTheme="minorHAnsi" w:cstheme="minorHAnsi"/>
          <w:b/>
        </w:rPr>
        <w:t>relativi</w:t>
      </w:r>
      <w:r w:rsidRPr="000F3093">
        <w:rPr>
          <w:rFonts w:asciiTheme="minorHAnsi" w:hAnsiTheme="minorHAnsi" w:cstheme="minorHAnsi"/>
          <w:b/>
        </w:rPr>
        <w:t xml:space="preserve"> alle </w:t>
      </w:r>
      <w:r w:rsidR="000F3093" w:rsidRPr="000F3093">
        <w:rPr>
          <w:rFonts w:asciiTheme="minorHAnsi" w:hAnsiTheme="minorHAnsi" w:cstheme="minorHAnsi"/>
          <w:b/>
        </w:rPr>
        <w:t>abilità</w:t>
      </w:r>
    </w:p>
    <w:p w:rsidR="00247608" w:rsidRPr="000F3093" w:rsidRDefault="00247608" w:rsidP="00247608">
      <w:pPr>
        <w:pStyle w:val="Nessunaspaziatura1"/>
        <w:rPr>
          <w:rFonts w:asciiTheme="minorHAnsi" w:hAnsiTheme="minorHAnsi" w:cstheme="minorHAnsi"/>
        </w:rPr>
      </w:pP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247608">
      <w:pPr>
        <w:pStyle w:val="Nessunaspaziatura1"/>
        <w:rPr>
          <w:rFonts w:asciiTheme="minorHAnsi" w:hAnsiTheme="minorHAnsi" w:cstheme="minorHAnsi"/>
        </w:rPr>
      </w:pPr>
    </w:p>
    <w:p w:rsidR="00247608" w:rsidRPr="000F3093" w:rsidRDefault="00247608" w:rsidP="00247608">
      <w:pPr>
        <w:pStyle w:val="Nessunaspaziatura1"/>
        <w:rPr>
          <w:rFonts w:asciiTheme="minorHAnsi" w:hAnsiTheme="minorHAnsi" w:cstheme="minorHAnsi"/>
        </w:rPr>
      </w:pP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b/>
        </w:rPr>
        <w:t xml:space="preserve">Obiettivi </w:t>
      </w:r>
      <w:r w:rsidR="000F3093" w:rsidRPr="000F3093">
        <w:rPr>
          <w:rFonts w:asciiTheme="minorHAnsi" w:hAnsiTheme="minorHAnsi" w:cstheme="minorHAnsi"/>
          <w:b/>
        </w:rPr>
        <w:t>relativi</w:t>
      </w:r>
      <w:r w:rsidRPr="000F3093">
        <w:rPr>
          <w:rFonts w:asciiTheme="minorHAnsi" w:hAnsiTheme="minorHAnsi" w:cstheme="minorHAnsi"/>
          <w:b/>
        </w:rPr>
        <w:t xml:space="preserve"> alle competenze</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Default="000F3093" w:rsidP="000F3093">
      <w:pPr>
        <w:pStyle w:val="Nessunaspaziatura1"/>
        <w:rPr>
          <w:rFonts w:asciiTheme="minorHAnsi" w:hAnsiTheme="minorHAnsi" w:cstheme="minorHAnsi"/>
          <w:b/>
          <w:bCs/>
        </w:rPr>
      </w:pPr>
    </w:p>
    <w:p w:rsidR="00067CA1" w:rsidRDefault="00067CA1" w:rsidP="000F3093">
      <w:pPr>
        <w:pStyle w:val="Nessunaspaziatura1"/>
        <w:rPr>
          <w:rFonts w:asciiTheme="minorHAnsi" w:hAnsiTheme="minorHAnsi" w:cstheme="minorHAnsi"/>
          <w:b/>
          <w:bCs/>
        </w:rPr>
      </w:pPr>
    </w:p>
    <w:p w:rsidR="00247608" w:rsidRPr="000F3093" w:rsidRDefault="00247608" w:rsidP="000F3093">
      <w:pPr>
        <w:pStyle w:val="Paragrafoelenco"/>
        <w:numPr>
          <w:ilvl w:val="0"/>
          <w:numId w:val="15"/>
        </w:numPr>
        <w:rPr>
          <w:rFonts w:asciiTheme="minorHAnsi" w:hAnsiTheme="minorHAnsi" w:cstheme="minorHAnsi"/>
        </w:rPr>
      </w:pPr>
      <w:r w:rsidRPr="000F3093">
        <w:rPr>
          <w:rFonts w:asciiTheme="minorHAnsi" w:hAnsiTheme="minorHAnsi" w:cstheme="minorHAnsi"/>
          <w:b/>
          <w:bCs/>
        </w:rPr>
        <w:lastRenderedPageBreak/>
        <w:t>PERCORSO DIDATTICO</w:t>
      </w:r>
      <w:r w:rsidR="000F3093" w:rsidRPr="000F3093">
        <w:rPr>
          <w:rFonts w:asciiTheme="minorHAnsi" w:hAnsiTheme="minorHAnsi" w:cstheme="minorHAnsi"/>
          <w:b/>
          <w:bCs/>
        </w:rPr>
        <w:t>:</w:t>
      </w:r>
    </w:p>
    <w:p w:rsidR="000F3093" w:rsidRPr="000F3093" w:rsidRDefault="000F3093" w:rsidP="000F3093">
      <w:pPr>
        <w:pStyle w:val="Paragrafoelenco"/>
        <w:rPr>
          <w:rFonts w:asciiTheme="minorHAnsi" w:hAnsiTheme="minorHAnsi" w:cstheme="minorHAnsi"/>
        </w:rPr>
      </w:pPr>
    </w:p>
    <w:p w:rsidR="000F3093" w:rsidRPr="000F3093" w:rsidRDefault="000F3093" w:rsidP="00247608">
      <w:pPr>
        <w:pStyle w:val="Nessunaspaziatura1"/>
        <w:rPr>
          <w:rFonts w:asciiTheme="minorHAnsi" w:hAnsiTheme="minorHAnsi" w:cstheme="minorHAnsi"/>
        </w:rPr>
      </w:pPr>
      <w:r w:rsidRPr="000F3093">
        <w:rPr>
          <w:rFonts w:asciiTheme="minorHAnsi" w:hAnsiTheme="minorHAnsi" w:cstheme="minorHAnsi"/>
        </w:rPr>
        <w:t>MODULO 1</w:t>
      </w:r>
    </w:p>
    <w:p w:rsidR="00247608" w:rsidRPr="000F3093" w:rsidRDefault="000F3093" w:rsidP="00247608">
      <w:pPr>
        <w:pStyle w:val="Nessunaspaziatura1"/>
        <w:rPr>
          <w:rFonts w:asciiTheme="minorHAnsi" w:hAnsiTheme="minorHAnsi" w:cstheme="minorHAnsi"/>
        </w:rPr>
      </w:pPr>
      <w:r w:rsidRPr="000F3093">
        <w:rPr>
          <w:rFonts w:asciiTheme="minorHAnsi" w:hAnsiTheme="minorHAnsi" w:cstheme="minorHAnsi"/>
        </w:rPr>
        <w:t>Titolo:</w:t>
      </w:r>
    </w:p>
    <w:p w:rsidR="000F3093" w:rsidRPr="000F3093" w:rsidRDefault="000F3093" w:rsidP="00247608">
      <w:pPr>
        <w:pStyle w:val="Nessunaspaziatura1"/>
        <w:rPr>
          <w:rFonts w:asciiTheme="minorHAnsi" w:hAnsiTheme="minorHAnsi" w:cstheme="minorHAnsi"/>
        </w:rPr>
      </w:pPr>
    </w:p>
    <w:p w:rsidR="000F3093" w:rsidRPr="000F3093" w:rsidRDefault="000F3093" w:rsidP="00247608">
      <w:pPr>
        <w:pStyle w:val="Nessunaspaziatura1"/>
        <w:rPr>
          <w:rFonts w:asciiTheme="minorHAnsi" w:hAnsiTheme="minorHAnsi" w:cstheme="minorHAnsi"/>
        </w:rPr>
      </w:pPr>
    </w:p>
    <w:p w:rsidR="00247608" w:rsidRPr="000F3093" w:rsidRDefault="000F3093" w:rsidP="00247608">
      <w:pPr>
        <w:pStyle w:val="Nessunaspaziatura1"/>
        <w:rPr>
          <w:rFonts w:asciiTheme="minorHAnsi" w:hAnsiTheme="minorHAnsi" w:cstheme="minorHAnsi"/>
        </w:rPr>
      </w:pPr>
      <w:r>
        <w:rPr>
          <w:rFonts w:asciiTheme="minorHAnsi" w:hAnsiTheme="minorHAnsi" w:cstheme="minorHAnsi"/>
        </w:rPr>
        <w:t>Contenuti</w:t>
      </w:r>
      <w:r w:rsidR="00247608" w:rsidRPr="000F3093">
        <w:rPr>
          <w:rFonts w:asciiTheme="minorHAnsi" w:hAnsiTheme="minorHAnsi" w:cstheme="minorHAnsi"/>
        </w:rPr>
        <w:t>:</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Default="000F3093" w:rsidP="00247608">
      <w:pPr>
        <w:pStyle w:val="Nessunaspaziatura1"/>
        <w:rPr>
          <w:rFonts w:asciiTheme="minorHAnsi" w:hAnsiTheme="minorHAnsi" w:cstheme="minorHAnsi"/>
        </w:rPr>
      </w:pPr>
    </w:p>
    <w:p w:rsidR="00247608" w:rsidRPr="000F3093" w:rsidRDefault="000F3093" w:rsidP="00247608">
      <w:pPr>
        <w:pStyle w:val="Nessunaspaziatura1"/>
        <w:rPr>
          <w:rFonts w:asciiTheme="minorHAnsi" w:hAnsiTheme="minorHAnsi" w:cstheme="minorHAnsi"/>
        </w:rPr>
      </w:pPr>
      <w:r w:rsidRPr="000F3093">
        <w:rPr>
          <w:rFonts w:asciiTheme="minorHAnsi" w:hAnsiTheme="minorHAnsi" w:cstheme="minorHAnsi"/>
        </w:rPr>
        <w:t>Arco temporale</w:t>
      </w:r>
      <w:r w:rsidR="00247608" w:rsidRPr="000F3093">
        <w:rPr>
          <w:rFonts w:asciiTheme="minorHAnsi" w:hAnsiTheme="minorHAnsi" w:cstheme="minorHAnsi"/>
        </w:rPr>
        <w:t>:</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p>
    <w:p w:rsidR="000F3093" w:rsidRPr="000F3093" w:rsidRDefault="002151D4" w:rsidP="000F3093">
      <w:pPr>
        <w:pStyle w:val="Nessunaspaziatura1"/>
        <w:rPr>
          <w:rFonts w:asciiTheme="minorHAnsi" w:hAnsiTheme="minorHAnsi" w:cstheme="minorHAnsi"/>
        </w:rPr>
      </w:pPr>
      <w:r>
        <w:rPr>
          <w:rFonts w:asciiTheme="minorHAnsi" w:hAnsiTheme="minorHAnsi" w:cstheme="minorHAnsi"/>
        </w:rPr>
        <w:t>MODULO 2</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Titolo:</w:t>
      </w:r>
    </w:p>
    <w:p w:rsidR="000F3093" w:rsidRPr="000F3093" w:rsidRDefault="000F3093" w:rsidP="000F3093">
      <w:pPr>
        <w:pStyle w:val="Nessunaspaziatura1"/>
        <w:rPr>
          <w:rFonts w:asciiTheme="minorHAnsi" w:hAnsiTheme="minorHAnsi" w:cstheme="minorHAnsi"/>
        </w:rPr>
      </w:pPr>
    </w:p>
    <w:p w:rsidR="000F3093" w:rsidRPr="000F3093" w:rsidRDefault="000F3093" w:rsidP="000F3093">
      <w:pPr>
        <w:pStyle w:val="Nessunaspaziatura1"/>
        <w:rPr>
          <w:rFonts w:asciiTheme="minorHAnsi" w:hAnsiTheme="minorHAnsi" w:cstheme="minorHAnsi"/>
        </w:rPr>
      </w:pPr>
    </w:p>
    <w:p w:rsidR="000F3093" w:rsidRPr="000F3093" w:rsidRDefault="000F3093" w:rsidP="000F3093">
      <w:pPr>
        <w:pStyle w:val="Nessunaspaziatura1"/>
        <w:rPr>
          <w:rFonts w:asciiTheme="minorHAnsi" w:hAnsiTheme="minorHAnsi" w:cstheme="minorHAnsi"/>
        </w:rPr>
      </w:pPr>
      <w:r>
        <w:rPr>
          <w:rFonts w:asciiTheme="minorHAnsi" w:hAnsiTheme="minorHAnsi" w:cstheme="minorHAnsi"/>
        </w:rPr>
        <w:t>Contenuti</w:t>
      </w:r>
      <w:r w:rsidRPr="000F3093">
        <w:rPr>
          <w:rFonts w:asciiTheme="minorHAnsi" w:hAnsiTheme="minorHAnsi" w:cstheme="minorHAnsi"/>
        </w:rPr>
        <w:t>:</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Default="000F3093" w:rsidP="000F3093">
      <w:pPr>
        <w:pStyle w:val="Nessunaspaziatura1"/>
        <w:rPr>
          <w:rFonts w:asciiTheme="minorHAnsi" w:hAnsiTheme="minorHAnsi" w:cstheme="minorHAnsi"/>
        </w:rPr>
      </w:pP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Arco temporale:</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F3093" w:rsidRPr="000F3093" w:rsidRDefault="000F3093" w:rsidP="000F3093">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067CA1" w:rsidRDefault="000F3093"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Default="002151D4" w:rsidP="002151D4">
      <w:pPr>
        <w:pStyle w:val="Nessunaspaziatura1"/>
        <w:rPr>
          <w:rFonts w:asciiTheme="minorHAnsi" w:hAnsiTheme="minorHAnsi" w:cstheme="minorHAnsi"/>
        </w:rPr>
      </w:pPr>
      <w:r>
        <w:rPr>
          <w:rFonts w:asciiTheme="minorHAnsi" w:hAnsiTheme="minorHAnsi" w:cstheme="minorHAnsi"/>
        </w:rPr>
        <w:lastRenderedPageBreak/>
        <w:t xml:space="preserve">MODULO </w:t>
      </w:r>
      <w:proofErr w:type="spellStart"/>
      <w:r>
        <w:rPr>
          <w:rFonts w:asciiTheme="minorHAnsi" w:hAnsiTheme="minorHAnsi" w:cstheme="minorHAnsi"/>
        </w:rPr>
        <w:t>………</w:t>
      </w:r>
      <w:proofErr w:type="spellEnd"/>
      <w:r>
        <w:rPr>
          <w:rFonts w:asciiTheme="minorHAnsi" w:hAnsiTheme="minorHAnsi" w:cstheme="minorHAnsi"/>
        </w:rPr>
        <w:t>..</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Titolo:</w:t>
      </w:r>
    </w:p>
    <w:p w:rsidR="002151D4" w:rsidRPr="000F3093" w:rsidRDefault="002151D4" w:rsidP="002151D4">
      <w:pPr>
        <w:pStyle w:val="Nessunaspaziatura1"/>
        <w:rPr>
          <w:rFonts w:asciiTheme="minorHAnsi" w:hAnsiTheme="minorHAnsi" w:cstheme="minorHAnsi"/>
        </w:rPr>
      </w:pPr>
    </w:p>
    <w:p w:rsidR="002151D4" w:rsidRPr="000F3093" w:rsidRDefault="002151D4" w:rsidP="002151D4">
      <w:pPr>
        <w:pStyle w:val="Nessunaspaziatura1"/>
        <w:rPr>
          <w:rFonts w:asciiTheme="minorHAnsi" w:hAnsiTheme="minorHAnsi" w:cstheme="minorHAnsi"/>
        </w:rPr>
      </w:pPr>
    </w:p>
    <w:p w:rsidR="002151D4" w:rsidRPr="000F3093" w:rsidRDefault="002151D4" w:rsidP="002151D4">
      <w:pPr>
        <w:pStyle w:val="Nessunaspaziatura1"/>
        <w:rPr>
          <w:rFonts w:asciiTheme="minorHAnsi" w:hAnsiTheme="minorHAnsi" w:cstheme="minorHAnsi"/>
        </w:rPr>
      </w:pPr>
      <w:r>
        <w:rPr>
          <w:rFonts w:asciiTheme="minorHAnsi" w:hAnsiTheme="minorHAnsi" w:cstheme="minorHAnsi"/>
        </w:rPr>
        <w:t>Contenuti</w:t>
      </w:r>
      <w:r w:rsidRPr="000F3093">
        <w:rPr>
          <w:rFonts w:asciiTheme="minorHAnsi" w:hAnsiTheme="minorHAnsi" w:cstheme="minorHAnsi"/>
        </w:rPr>
        <w:t>:</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Default="002151D4" w:rsidP="002151D4">
      <w:pPr>
        <w:pStyle w:val="Nessunaspaziatura1"/>
        <w:rPr>
          <w:rFonts w:asciiTheme="minorHAnsi" w:hAnsiTheme="minorHAnsi" w:cstheme="minorHAnsi"/>
        </w:rPr>
      </w:pP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Arco temporale:</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47608" w:rsidRPr="000F3093" w:rsidRDefault="00247608" w:rsidP="00247608">
      <w:pPr>
        <w:pStyle w:val="Nessunaspaziatura1"/>
        <w:rPr>
          <w:rFonts w:asciiTheme="minorHAnsi" w:hAnsiTheme="minorHAnsi" w:cstheme="minorHAnsi"/>
        </w:rPr>
      </w:pPr>
    </w:p>
    <w:p w:rsidR="00247608" w:rsidRPr="002151D4" w:rsidRDefault="002151D4" w:rsidP="002151D4">
      <w:pPr>
        <w:pStyle w:val="Paragrafoelenco"/>
        <w:numPr>
          <w:ilvl w:val="0"/>
          <w:numId w:val="15"/>
        </w:numPr>
        <w:rPr>
          <w:rFonts w:asciiTheme="minorHAnsi" w:hAnsiTheme="minorHAnsi" w:cstheme="minorHAnsi"/>
        </w:rPr>
      </w:pPr>
      <w:r>
        <w:rPr>
          <w:rFonts w:asciiTheme="minorHAnsi" w:hAnsiTheme="minorHAnsi" w:cstheme="minorHAnsi"/>
          <w:b/>
          <w:bCs/>
        </w:rPr>
        <w:t>METODOLOGIA</w:t>
      </w:r>
      <w:r w:rsidRPr="000F3093">
        <w:rPr>
          <w:rFonts w:asciiTheme="minorHAnsi" w:hAnsiTheme="minorHAnsi" w:cstheme="minorHAnsi"/>
          <w:b/>
          <w:bCs/>
        </w:rPr>
        <w:t>:</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ind w:left="360"/>
        <w:rPr>
          <w:rFonts w:asciiTheme="minorHAnsi" w:hAnsiTheme="minorHAnsi" w:cstheme="minorHAnsi"/>
        </w:rPr>
      </w:pPr>
    </w:p>
    <w:p w:rsidR="002151D4" w:rsidRPr="002151D4" w:rsidRDefault="002151D4" w:rsidP="002151D4">
      <w:pPr>
        <w:rPr>
          <w:rFonts w:asciiTheme="minorHAnsi" w:hAnsiTheme="minorHAnsi" w:cstheme="minorHAnsi"/>
        </w:rPr>
      </w:pPr>
    </w:p>
    <w:p w:rsidR="002151D4" w:rsidRPr="002151D4" w:rsidRDefault="002151D4" w:rsidP="002151D4">
      <w:pPr>
        <w:pStyle w:val="Paragrafoelenco"/>
        <w:numPr>
          <w:ilvl w:val="0"/>
          <w:numId w:val="15"/>
        </w:numPr>
        <w:rPr>
          <w:rFonts w:asciiTheme="minorHAnsi" w:hAnsiTheme="minorHAnsi" w:cstheme="minorHAnsi"/>
        </w:rPr>
      </w:pPr>
      <w:r>
        <w:rPr>
          <w:rFonts w:asciiTheme="minorHAnsi" w:hAnsiTheme="minorHAnsi" w:cstheme="minorHAnsi"/>
          <w:b/>
          <w:bCs/>
        </w:rPr>
        <w:t>STRUMENTI DIDATTICI:</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Default="002151D4" w:rsidP="002151D4">
      <w:pPr>
        <w:rPr>
          <w:rFonts w:asciiTheme="minorHAnsi" w:hAnsiTheme="minorHAnsi" w:cstheme="minorHAnsi"/>
        </w:rPr>
      </w:pPr>
    </w:p>
    <w:p w:rsidR="00101D1C" w:rsidRPr="002151D4" w:rsidRDefault="00101D1C" w:rsidP="002151D4">
      <w:pPr>
        <w:rPr>
          <w:rFonts w:asciiTheme="minorHAnsi" w:hAnsiTheme="minorHAnsi" w:cstheme="minorHAnsi"/>
        </w:rPr>
      </w:pPr>
    </w:p>
    <w:p w:rsidR="002151D4" w:rsidRPr="002151D4" w:rsidRDefault="002151D4" w:rsidP="002151D4">
      <w:pPr>
        <w:pStyle w:val="Paragrafoelenco"/>
        <w:numPr>
          <w:ilvl w:val="0"/>
          <w:numId w:val="15"/>
        </w:numPr>
        <w:rPr>
          <w:rFonts w:asciiTheme="minorHAnsi" w:hAnsiTheme="minorHAnsi" w:cstheme="minorHAnsi"/>
        </w:rPr>
      </w:pPr>
      <w:r>
        <w:rPr>
          <w:rFonts w:asciiTheme="minorHAnsi" w:hAnsiTheme="minorHAnsi" w:cstheme="minorHAnsi"/>
          <w:b/>
          <w:bCs/>
        </w:rPr>
        <w:lastRenderedPageBreak/>
        <w:t>VERIFICHE E VALUTAZIONE:</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2151D4" w:rsidRDefault="002151D4" w:rsidP="002151D4">
      <w:pPr>
        <w:rPr>
          <w:rFonts w:asciiTheme="minorHAnsi" w:hAnsiTheme="minorHAnsi" w:cstheme="minorHAnsi"/>
        </w:rPr>
      </w:pPr>
    </w:p>
    <w:p w:rsidR="002151D4" w:rsidRPr="002151D4" w:rsidRDefault="002151D4" w:rsidP="002151D4">
      <w:pPr>
        <w:pStyle w:val="Paragrafoelenco"/>
        <w:numPr>
          <w:ilvl w:val="0"/>
          <w:numId w:val="15"/>
        </w:numPr>
        <w:rPr>
          <w:rFonts w:asciiTheme="minorHAnsi" w:hAnsiTheme="minorHAnsi" w:cstheme="minorHAnsi"/>
        </w:rPr>
      </w:pPr>
      <w:r>
        <w:rPr>
          <w:rFonts w:asciiTheme="minorHAnsi" w:hAnsiTheme="minorHAnsi" w:cstheme="minorHAnsi"/>
          <w:b/>
          <w:bCs/>
        </w:rPr>
        <w:t>RECUPERO, SOSTEGNO, INTEGRAZIONE, ECCELLENZE:</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0F3093" w:rsidRDefault="002151D4" w:rsidP="002151D4">
      <w:pPr>
        <w:pStyle w:val="Nessunaspaziatura1"/>
        <w:rPr>
          <w:rFonts w:asciiTheme="minorHAnsi" w:hAnsiTheme="minorHAnsi" w:cstheme="minorHAnsi"/>
        </w:rPr>
      </w:pPr>
      <w:r w:rsidRPr="000F3093">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51D4" w:rsidRPr="002151D4" w:rsidRDefault="002151D4" w:rsidP="002151D4">
      <w:pPr>
        <w:rPr>
          <w:rFonts w:asciiTheme="minorHAnsi" w:hAnsiTheme="minorHAnsi" w:cstheme="minorHAnsi"/>
        </w:rPr>
      </w:pPr>
    </w:p>
    <w:p w:rsidR="002151D4" w:rsidRDefault="002151D4" w:rsidP="002151D4">
      <w:pPr>
        <w:rPr>
          <w:rFonts w:asciiTheme="minorHAnsi" w:hAnsiTheme="minorHAnsi" w:cstheme="minorHAnsi"/>
        </w:rPr>
      </w:pPr>
    </w:p>
    <w:p w:rsidR="002151D4" w:rsidRDefault="002151D4" w:rsidP="002151D4">
      <w:pPr>
        <w:rPr>
          <w:rFonts w:asciiTheme="minorHAnsi" w:hAnsiTheme="minorHAnsi" w:cstheme="minorHAnsi"/>
        </w:rPr>
      </w:pPr>
      <w:r>
        <w:rPr>
          <w:rFonts w:asciiTheme="minorHAnsi" w:hAnsiTheme="minorHAnsi" w:cstheme="minorHAnsi"/>
        </w:rPr>
        <w:t>La programmazione individuale annuale, conforme a quanto concordato in sede di dipartimento ma personalizzata in base ai bisogni ed agli interessi degli alunni potrà essere modificata nei suoi punti in qualsiasi momento, in relazione alla situazione di apprendimento della classe.</w:t>
      </w:r>
    </w:p>
    <w:p w:rsidR="002151D4" w:rsidRDefault="002151D4" w:rsidP="002151D4">
      <w:pPr>
        <w:rPr>
          <w:rFonts w:asciiTheme="minorHAnsi" w:hAnsiTheme="minorHAnsi" w:cstheme="minorHAnsi"/>
        </w:rPr>
      </w:pPr>
      <w:r>
        <w:rPr>
          <w:rFonts w:asciiTheme="minorHAnsi" w:hAnsiTheme="minorHAnsi" w:cstheme="minorHAnsi"/>
        </w:rPr>
        <w:t>Per quanto non esplicitamente indicato, si fa riferimento alla programmazione comune.</w:t>
      </w:r>
    </w:p>
    <w:p w:rsidR="002151D4" w:rsidRPr="002151D4" w:rsidRDefault="002151D4" w:rsidP="002151D4">
      <w:pPr>
        <w:rPr>
          <w:rFonts w:asciiTheme="minorHAnsi" w:hAnsiTheme="minorHAnsi" w:cstheme="minorHAnsi"/>
        </w:rPr>
      </w:pPr>
    </w:p>
    <w:p w:rsidR="00247608" w:rsidRPr="000F3093" w:rsidRDefault="00247608" w:rsidP="00247608">
      <w:pPr>
        <w:pStyle w:val="Nessunaspaziatura1"/>
        <w:rPr>
          <w:rFonts w:asciiTheme="minorHAnsi" w:hAnsiTheme="minorHAnsi" w:cstheme="minorHAnsi"/>
        </w:rPr>
      </w:pPr>
      <w:r w:rsidRPr="000F3093">
        <w:rPr>
          <w:rFonts w:asciiTheme="minorHAnsi" w:hAnsiTheme="minorHAnsi" w:cstheme="minorHAnsi"/>
          <w:bCs/>
          <w:caps/>
        </w:rPr>
        <w:t>roma,  ___</w:t>
      </w:r>
      <w:r w:rsidR="002151D4">
        <w:rPr>
          <w:rFonts w:asciiTheme="minorHAnsi" w:hAnsiTheme="minorHAnsi" w:cstheme="minorHAnsi"/>
          <w:bCs/>
          <w:caps/>
        </w:rPr>
        <w:t>______</w:t>
      </w:r>
    </w:p>
    <w:p w:rsidR="00247608" w:rsidRPr="000F3093" w:rsidRDefault="00247608" w:rsidP="00247608">
      <w:pPr>
        <w:spacing w:line="100" w:lineRule="atLeast"/>
        <w:ind w:left="709" w:hanging="709"/>
        <w:rPr>
          <w:rFonts w:asciiTheme="minorHAnsi" w:hAnsiTheme="minorHAnsi" w:cstheme="minorHAnsi"/>
          <w:bCs/>
          <w:caps/>
        </w:rPr>
      </w:pPr>
    </w:p>
    <w:p w:rsidR="00247608" w:rsidRPr="000F3093" w:rsidRDefault="00247608" w:rsidP="00247608">
      <w:pPr>
        <w:pStyle w:val="Corpodeltesto1"/>
        <w:rPr>
          <w:rFonts w:asciiTheme="minorHAnsi" w:hAnsiTheme="minorHAnsi" w:cstheme="minorHAnsi"/>
          <w:sz w:val="22"/>
          <w:szCs w:val="22"/>
        </w:rPr>
      </w:pPr>
      <w:r w:rsidRPr="000F3093">
        <w:rPr>
          <w:rFonts w:asciiTheme="minorHAnsi" w:hAnsiTheme="minorHAnsi" w:cstheme="minorHAnsi"/>
          <w:sz w:val="22"/>
          <w:szCs w:val="22"/>
        </w:rPr>
        <w:t xml:space="preserve">                                                                                      Il Docente    _________________________________</w:t>
      </w:r>
    </w:p>
    <w:sectPr w:rsidR="00247608" w:rsidRPr="000F3093" w:rsidSect="0070317B">
      <w:headerReference w:type="default" r:id="rId8"/>
      <w:footerReference w:type="default" r:id="rId9"/>
      <w:headerReference w:type="first" r:id="rId10"/>
      <w:pgSz w:w="11906" w:h="16838"/>
      <w:pgMar w:top="1417" w:right="1134" w:bottom="1134" w:left="1134" w:header="57"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D4C" w:rsidRDefault="00DF2D4C" w:rsidP="00863DB0">
      <w:r>
        <w:separator/>
      </w:r>
    </w:p>
  </w:endnote>
  <w:endnote w:type="continuationSeparator" w:id="0">
    <w:p w:rsidR="00DF2D4C" w:rsidRDefault="00DF2D4C" w:rsidP="00863D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C9" w:rsidRDefault="00B75AC9" w:rsidP="00D927CA">
    <w:pPr>
      <w:pStyle w:val="Pidipagina"/>
    </w:pPr>
  </w:p>
  <w:p w:rsidR="00B75AC9" w:rsidRDefault="00B75AC9" w:rsidP="00D927CA">
    <w:pPr>
      <w:pStyle w:val="Pidipagina"/>
    </w:pPr>
  </w:p>
  <w:p w:rsidR="00B75AC9" w:rsidRDefault="00B75AC9" w:rsidP="00D927C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D4C" w:rsidRDefault="00DF2D4C" w:rsidP="00863DB0">
      <w:r>
        <w:separator/>
      </w:r>
    </w:p>
  </w:footnote>
  <w:footnote w:type="continuationSeparator" w:id="0">
    <w:p w:rsidR="00DF2D4C" w:rsidRDefault="00DF2D4C" w:rsidP="00863D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C9" w:rsidRDefault="00B75AC9" w:rsidP="00D927CA">
    <w:pPr>
      <w:pStyle w:val="Intestazione"/>
      <w:jc w:val="center"/>
    </w:pPr>
  </w:p>
  <w:p w:rsidR="00B75AC9" w:rsidRDefault="00B75AC9">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margin" w:tblpY="-722"/>
      <w:tblW w:w="5000" w:type="pct"/>
      <w:tblBorders>
        <w:top w:val="single" w:sz="4" w:space="0" w:color="999999"/>
        <w:left w:val="single" w:sz="4" w:space="0" w:color="999999"/>
        <w:bottom w:val="single" w:sz="4" w:space="0" w:color="999999"/>
        <w:right w:val="single" w:sz="4" w:space="0" w:color="999999"/>
        <w:insideH w:val="single" w:sz="6" w:space="0" w:color="auto"/>
        <w:insideV w:val="single" w:sz="6" w:space="0" w:color="auto"/>
      </w:tblBorders>
      <w:tblCellMar>
        <w:left w:w="70" w:type="dxa"/>
        <w:right w:w="70" w:type="dxa"/>
      </w:tblCellMar>
      <w:tblLook w:val="0000"/>
    </w:tblPr>
    <w:tblGrid>
      <w:gridCol w:w="2625"/>
      <w:gridCol w:w="5497"/>
      <w:gridCol w:w="1656"/>
    </w:tblGrid>
    <w:tr w:rsidR="00101D1C" w:rsidTr="000971B1">
      <w:trPr>
        <w:trHeight w:val="1224"/>
      </w:trPr>
      <w:tc>
        <w:tcPr>
          <w:tcW w:w="1342" w:type="pct"/>
          <w:tcBorders>
            <w:top w:val="single" w:sz="4" w:space="0" w:color="999999"/>
            <w:bottom w:val="single" w:sz="4" w:space="0" w:color="999999"/>
          </w:tcBorders>
          <w:vAlign w:val="center"/>
        </w:tcPr>
        <w:p w:rsidR="00101D1C" w:rsidRPr="006B5F8B" w:rsidRDefault="00101D1C" w:rsidP="000971B1">
          <w:pPr>
            <w:spacing w:before="120"/>
            <w:jc w:val="center"/>
            <w:rPr>
              <w:b/>
              <w:bCs/>
              <w:lang w:val="en-GB"/>
            </w:rPr>
          </w:pPr>
          <w:bookmarkStart w:id="0" w:name="_GoBack"/>
          <w:bookmarkEnd w:id="0"/>
          <w:r w:rsidRPr="006B5F8B">
            <w:rPr>
              <w:b/>
              <w:bCs/>
              <w:lang w:val="en-GB"/>
            </w:rPr>
            <w:t>I.I.S Piaget-Diaz</w:t>
          </w:r>
        </w:p>
      </w:tc>
      <w:tc>
        <w:tcPr>
          <w:tcW w:w="2811" w:type="pct"/>
          <w:tcBorders>
            <w:top w:val="single" w:sz="4" w:space="0" w:color="999999"/>
            <w:bottom w:val="single" w:sz="4" w:space="0" w:color="999999"/>
          </w:tcBorders>
          <w:vAlign w:val="center"/>
        </w:tcPr>
        <w:p w:rsidR="00101D1C" w:rsidRPr="006B5F8B" w:rsidRDefault="00101D1C" w:rsidP="000971B1">
          <w:pPr>
            <w:jc w:val="center"/>
            <w:rPr>
              <w:b/>
              <w:sz w:val="40"/>
              <w:szCs w:val="40"/>
              <w:lang w:val="en-GB"/>
            </w:rPr>
          </w:pPr>
        </w:p>
        <w:p w:rsidR="00101D1C" w:rsidRPr="00821CD4" w:rsidRDefault="00101D1C" w:rsidP="000971B1">
          <w:pPr>
            <w:jc w:val="center"/>
            <w:rPr>
              <w:b/>
              <w:sz w:val="40"/>
              <w:szCs w:val="40"/>
            </w:rPr>
          </w:pPr>
          <w:r w:rsidRPr="00821CD4">
            <w:rPr>
              <w:b/>
              <w:sz w:val="40"/>
              <w:szCs w:val="40"/>
            </w:rPr>
            <w:t xml:space="preserve">PIANO </w:t>
          </w:r>
          <w:proofErr w:type="spellStart"/>
          <w:r>
            <w:rPr>
              <w:b/>
              <w:sz w:val="40"/>
              <w:szCs w:val="40"/>
            </w:rPr>
            <w:t>DI</w:t>
          </w:r>
          <w:proofErr w:type="spellEnd"/>
          <w:r>
            <w:rPr>
              <w:b/>
              <w:sz w:val="40"/>
              <w:szCs w:val="40"/>
            </w:rPr>
            <w:t xml:space="preserve"> LAVORO INDIVIDUALE</w:t>
          </w:r>
        </w:p>
        <w:p w:rsidR="00101D1C" w:rsidRDefault="00101D1C" w:rsidP="000971B1">
          <w:pPr>
            <w:pStyle w:val="Titolo"/>
            <w:pBdr>
              <w:top w:val="none" w:sz="0" w:space="0" w:color="auto"/>
              <w:left w:val="none" w:sz="0" w:space="0" w:color="auto"/>
              <w:bottom w:val="none" w:sz="0" w:space="0" w:color="auto"/>
              <w:right w:val="none" w:sz="0" w:space="0" w:color="auto"/>
            </w:pBdr>
            <w:rPr>
              <w:u w:val="single"/>
            </w:rPr>
          </w:pPr>
        </w:p>
      </w:tc>
      <w:tc>
        <w:tcPr>
          <w:tcW w:w="847" w:type="pct"/>
          <w:tcBorders>
            <w:top w:val="single" w:sz="4" w:space="0" w:color="999999"/>
            <w:bottom w:val="single" w:sz="4" w:space="0" w:color="999999"/>
          </w:tcBorders>
          <w:vAlign w:val="center"/>
        </w:tcPr>
        <w:p w:rsidR="00101D1C" w:rsidRPr="00101D1C" w:rsidRDefault="00101D1C" w:rsidP="00101D1C">
          <w:pPr>
            <w:spacing w:before="120"/>
            <w:jc w:val="center"/>
            <w:rPr>
              <w:b/>
              <w:bCs/>
              <w:lang w:val="en-GB"/>
            </w:rPr>
          </w:pPr>
          <w:r w:rsidRPr="00101D1C">
            <w:rPr>
              <w:b/>
              <w:bCs/>
              <w:lang w:val="en-GB"/>
            </w:rPr>
            <w:t xml:space="preserve">A.S. </w:t>
          </w:r>
        </w:p>
        <w:p w:rsidR="00101D1C" w:rsidRDefault="00101D1C" w:rsidP="00101D1C">
          <w:pPr>
            <w:spacing w:before="120"/>
            <w:jc w:val="center"/>
          </w:pPr>
          <w:r w:rsidRPr="00101D1C">
            <w:rPr>
              <w:b/>
              <w:bCs/>
              <w:lang w:val="en-GB"/>
            </w:rPr>
            <w:t>20__/20__</w:t>
          </w:r>
        </w:p>
      </w:tc>
    </w:tr>
  </w:tbl>
  <w:p w:rsidR="00B03362" w:rsidRDefault="00B03362">
    <w:pPr>
      <w:pStyle w:val="Intestazione"/>
    </w:pPr>
  </w:p>
  <w:p w:rsidR="002E1F6F" w:rsidRDefault="002E1F6F">
    <w:pPr>
      <w:pStyle w:val="Intestazione"/>
    </w:pPr>
  </w:p>
  <w:p w:rsidR="00B75AC9" w:rsidRDefault="00B75AC9">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A4BB7"/>
    <w:multiLevelType w:val="hybridMultilevel"/>
    <w:tmpl w:val="044ADEE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01C33A08"/>
    <w:multiLevelType w:val="hybridMultilevel"/>
    <w:tmpl w:val="E0C0C64C"/>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nsid w:val="043F1F6B"/>
    <w:multiLevelType w:val="hybridMultilevel"/>
    <w:tmpl w:val="EADA69DE"/>
    <w:lvl w:ilvl="0" w:tplc="EDF2EC8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6B25296"/>
    <w:multiLevelType w:val="hybridMultilevel"/>
    <w:tmpl w:val="F3A24C3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1AC22AB"/>
    <w:multiLevelType w:val="hybridMultilevel"/>
    <w:tmpl w:val="4C085382"/>
    <w:lvl w:ilvl="0" w:tplc="24867C6C">
      <w:start w:val="1"/>
      <w:numFmt w:val="bullet"/>
      <w:lvlText w:val=""/>
      <w:lvlJc w:val="righ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31116E1"/>
    <w:multiLevelType w:val="hybridMultilevel"/>
    <w:tmpl w:val="2DD6B5E6"/>
    <w:lvl w:ilvl="0" w:tplc="8AE28D5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77C2D96"/>
    <w:multiLevelType w:val="hybridMultilevel"/>
    <w:tmpl w:val="3FE0C93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CFA3875"/>
    <w:multiLevelType w:val="hybridMultilevel"/>
    <w:tmpl w:val="4698A62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
    <w:nsid w:val="5F8657C4"/>
    <w:multiLevelType w:val="hybridMultilevel"/>
    <w:tmpl w:val="9620E356"/>
    <w:lvl w:ilvl="0" w:tplc="3326AC18">
      <w:numFmt w:val="bullet"/>
      <w:lvlText w:val="-"/>
      <w:lvlJc w:val="left"/>
      <w:pPr>
        <w:ind w:left="720" w:hanging="360"/>
      </w:pPr>
      <w:rPr>
        <w:rFonts w:ascii="Arial" w:eastAsia="Times New Roman" w:hAnsi="Aria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nsid w:val="678118FB"/>
    <w:multiLevelType w:val="hybridMultilevel"/>
    <w:tmpl w:val="79D43F72"/>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0">
    <w:nsid w:val="6B126586"/>
    <w:multiLevelType w:val="hybridMultilevel"/>
    <w:tmpl w:val="38DCDDDC"/>
    <w:lvl w:ilvl="0" w:tplc="C6900A4A">
      <w:start w:val="1"/>
      <w:numFmt w:val="bullet"/>
      <w:lvlText w:val="-"/>
      <w:lvlJc w:val="left"/>
      <w:pPr>
        <w:ind w:left="720" w:hanging="360"/>
      </w:pPr>
      <w:rPr>
        <w:rFonts w:ascii="Arial" w:eastAsia="Calibr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DCB5146"/>
    <w:multiLevelType w:val="multilevel"/>
    <w:tmpl w:val="54B2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BF65D1"/>
    <w:multiLevelType w:val="multilevel"/>
    <w:tmpl w:val="7DF6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9C850B1"/>
    <w:multiLevelType w:val="hybridMultilevel"/>
    <w:tmpl w:val="9BE87DE6"/>
    <w:lvl w:ilvl="0" w:tplc="B1103D0A">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0"/>
  </w:num>
  <w:num w:numId="2">
    <w:abstractNumId w:val="9"/>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4"/>
  </w:num>
  <w:num w:numId="11">
    <w:abstractNumId w:val="6"/>
  </w:num>
  <w:num w:numId="12">
    <w:abstractNumId w:val="12"/>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attachedTemplate r:id="rId1"/>
  <w:defaultTabStop w:val="708"/>
  <w:hyphenationZone w:val="283"/>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5B1730"/>
    <w:rsid w:val="00001C86"/>
    <w:rsid w:val="00026CB6"/>
    <w:rsid w:val="000327E9"/>
    <w:rsid w:val="00042426"/>
    <w:rsid w:val="00044C1B"/>
    <w:rsid w:val="00047791"/>
    <w:rsid w:val="00052273"/>
    <w:rsid w:val="00052AA6"/>
    <w:rsid w:val="00067CA1"/>
    <w:rsid w:val="000754B5"/>
    <w:rsid w:val="000770DC"/>
    <w:rsid w:val="00087994"/>
    <w:rsid w:val="0009148C"/>
    <w:rsid w:val="00092783"/>
    <w:rsid w:val="000D23BB"/>
    <w:rsid w:val="000D485C"/>
    <w:rsid w:val="000D5064"/>
    <w:rsid w:val="000D52E0"/>
    <w:rsid w:val="000F3093"/>
    <w:rsid w:val="000F4990"/>
    <w:rsid w:val="000F4BB5"/>
    <w:rsid w:val="000F5101"/>
    <w:rsid w:val="000F6026"/>
    <w:rsid w:val="00100831"/>
    <w:rsid w:val="001013A9"/>
    <w:rsid w:val="00101D1C"/>
    <w:rsid w:val="001155D9"/>
    <w:rsid w:val="00115962"/>
    <w:rsid w:val="001257A0"/>
    <w:rsid w:val="00135C4D"/>
    <w:rsid w:val="00137D72"/>
    <w:rsid w:val="00156192"/>
    <w:rsid w:val="001623F8"/>
    <w:rsid w:val="0016760E"/>
    <w:rsid w:val="001736D9"/>
    <w:rsid w:val="0018087E"/>
    <w:rsid w:val="00187BD4"/>
    <w:rsid w:val="0019255C"/>
    <w:rsid w:val="00193700"/>
    <w:rsid w:val="0019775B"/>
    <w:rsid w:val="001C2818"/>
    <w:rsid w:val="001D03D3"/>
    <w:rsid w:val="001D264E"/>
    <w:rsid w:val="001D4B2A"/>
    <w:rsid w:val="001D5568"/>
    <w:rsid w:val="001D55ED"/>
    <w:rsid w:val="001E10D0"/>
    <w:rsid w:val="001E1C43"/>
    <w:rsid w:val="001E327A"/>
    <w:rsid w:val="001F45DE"/>
    <w:rsid w:val="00212F94"/>
    <w:rsid w:val="002151D4"/>
    <w:rsid w:val="002157A2"/>
    <w:rsid w:val="00222832"/>
    <w:rsid w:val="00224864"/>
    <w:rsid w:val="00232F73"/>
    <w:rsid w:val="00236571"/>
    <w:rsid w:val="002428BF"/>
    <w:rsid w:val="00247608"/>
    <w:rsid w:val="00251A4B"/>
    <w:rsid w:val="00270B71"/>
    <w:rsid w:val="00281375"/>
    <w:rsid w:val="0028515E"/>
    <w:rsid w:val="002B5C14"/>
    <w:rsid w:val="002C63C1"/>
    <w:rsid w:val="002E1F6F"/>
    <w:rsid w:val="002E4527"/>
    <w:rsid w:val="002E62A1"/>
    <w:rsid w:val="002E6632"/>
    <w:rsid w:val="002F31CF"/>
    <w:rsid w:val="00321FD5"/>
    <w:rsid w:val="0032548A"/>
    <w:rsid w:val="003347ED"/>
    <w:rsid w:val="003350A4"/>
    <w:rsid w:val="0034686B"/>
    <w:rsid w:val="003766A5"/>
    <w:rsid w:val="00412C15"/>
    <w:rsid w:val="00423209"/>
    <w:rsid w:val="00424F2E"/>
    <w:rsid w:val="0043043D"/>
    <w:rsid w:val="00444502"/>
    <w:rsid w:val="004528FA"/>
    <w:rsid w:val="0045430F"/>
    <w:rsid w:val="00455433"/>
    <w:rsid w:val="00463817"/>
    <w:rsid w:val="0046424D"/>
    <w:rsid w:val="004A233D"/>
    <w:rsid w:val="004A2E3B"/>
    <w:rsid w:val="004A7BE5"/>
    <w:rsid w:val="004B5655"/>
    <w:rsid w:val="004C59C3"/>
    <w:rsid w:val="004F4AF4"/>
    <w:rsid w:val="005005C3"/>
    <w:rsid w:val="00504CDE"/>
    <w:rsid w:val="00506216"/>
    <w:rsid w:val="0051055B"/>
    <w:rsid w:val="00526477"/>
    <w:rsid w:val="00536007"/>
    <w:rsid w:val="00543951"/>
    <w:rsid w:val="00545C95"/>
    <w:rsid w:val="0055500E"/>
    <w:rsid w:val="005575F6"/>
    <w:rsid w:val="005615BF"/>
    <w:rsid w:val="00574AD4"/>
    <w:rsid w:val="00577ABD"/>
    <w:rsid w:val="0059677A"/>
    <w:rsid w:val="005967D3"/>
    <w:rsid w:val="005B0CD0"/>
    <w:rsid w:val="005B1730"/>
    <w:rsid w:val="005B1D55"/>
    <w:rsid w:val="005C7E04"/>
    <w:rsid w:val="005D138D"/>
    <w:rsid w:val="005D2E82"/>
    <w:rsid w:val="005D7466"/>
    <w:rsid w:val="005F1690"/>
    <w:rsid w:val="00620F8D"/>
    <w:rsid w:val="006322EC"/>
    <w:rsid w:val="00640AB9"/>
    <w:rsid w:val="006413C3"/>
    <w:rsid w:val="00655040"/>
    <w:rsid w:val="00664CCA"/>
    <w:rsid w:val="00666965"/>
    <w:rsid w:val="00667055"/>
    <w:rsid w:val="006670D6"/>
    <w:rsid w:val="00667570"/>
    <w:rsid w:val="006676DF"/>
    <w:rsid w:val="00670E4E"/>
    <w:rsid w:val="006734E0"/>
    <w:rsid w:val="0067366B"/>
    <w:rsid w:val="00694ACC"/>
    <w:rsid w:val="006A6146"/>
    <w:rsid w:val="006B1229"/>
    <w:rsid w:val="006B1232"/>
    <w:rsid w:val="006D66B1"/>
    <w:rsid w:val="006E0BA2"/>
    <w:rsid w:val="006E140F"/>
    <w:rsid w:val="006F191F"/>
    <w:rsid w:val="006F695B"/>
    <w:rsid w:val="0070317B"/>
    <w:rsid w:val="00712482"/>
    <w:rsid w:val="007126EA"/>
    <w:rsid w:val="00717B6B"/>
    <w:rsid w:val="007200EC"/>
    <w:rsid w:val="00725315"/>
    <w:rsid w:val="00735AEB"/>
    <w:rsid w:val="007525BB"/>
    <w:rsid w:val="00765EF2"/>
    <w:rsid w:val="0077532C"/>
    <w:rsid w:val="007753D6"/>
    <w:rsid w:val="00775D58"/>
    <w:rsid w:val="00786838"/>
    <w:rsid w:val="00787FEE"/>
    <w:rsid w:val="00793B19"/>
    <w:rsid w:val="007A4BA2"/>
    <w:rsid w:val="007B1EFD"/>
    <w:rsid w:val="007B7E77"/>
    <w:rsid w:val="007C403E"/>
    <w:rsid w:val="007C49BE"/>
    <w:rsid w:val="007C605A"/>
    <w:rsid w:val="007C6557"/>
    <w:rsid w:val="007D286F"/>
    <w:rsid w:val="007D2ECB"/>
    <w:rsid w:val="007D709C"/>
    <w:rsid w:val="007D76D2"/>
    <w:rsid w:val="007E096D"/>
    <w:rsid w:val="007F11E6"/>
    <w:rsid w:val="007F2519"/>
    <w:rsid w:val="008051DD"/>
    <w:rsid w:val="008079E2"/>
    <w:rsid w:val="00807E3C"/>
    <w:rsid w:val="00817CD2"/>
    <w:rsid w:val="00823D03"/>
    <w:rsid w:val="00834C8C"/>
    <w:rsid w:val="008446EA"/>
    <w:rsid w:val="008524E2"/>
    <w:rsid w:val="00853304"/>
    <w:rsid w:val="00863DB0"/>
    <w:rsid w:val="00865FBC"/>
    <w:rsid w:val="00874D2A"/>
    <w:rsid w:val="008A2334"/>
    <w:rsid w:val="008A4496"/>
    <w:rsid w:val="008B2CE1"/>
    <w:rsid w:val="008B4AA8"/>
    <w:rsid w:val="008C39A3"/>
    <w:rsid w:val="008D0A48"/>
    <w:rsid w:val="008D62CD"/>
    <w:rsid w:val="008E2CBB"/>
    <w:rsid w:val="008F5209"/>
    <w:rsid w:val="00915F33"/>
    <w:rsid w:val="00925D6B"/>
    <w:rsid w:val="009267A8"/>
    <w:rsid w:val="0094205E"/>
    <w:rsid w:val="00954748"/>
    <w:rsid w:val="009569A8"/>
    <w:rsid w:val="00973E62"/>
    <w:rsid w:val="0097437B"/>
    <w:rsid w:val="00981E9F"/>
    <w:rsid w:val="00991827"/>
    <w:rsid w:val="009A4F0C"/>
    <w:rsid w:val="009C09D1"/>
    <w:rsid w:val="009C2486"/>
    <w:rsid w:val="009C2CC9"/>
    <w:rsid w:val="009C7EEC"/>
    <w:rsid w:val="009D0AC4"/>
    <w:rsid w:val="009E33DF"/>
    <w:rsid w:val="009F7E9B"/>
    <w:rsid w:val="00A01786"/>
    <w:rsid w:val="00A070A3"/>
    <w:rsid w:val="00A216C0"/>
    <w:rsid w:val="00A25801"/>
    <w:rsid w:val="00A3191B"/>
    <w:rsid w:val="00A367DD"/>
    <w:rsid w:val="00A43A86"/>
    <w:rsid w:val="00A5358A"/>
    <w:rsid w:val="00A56FE8"/>
    <w:rsid w:val="00A7477A"/>
    <w:rsid w:val="00A74994"/>
    <w:rsid w:val="00A82E74"/>
    <w:rsid w:val="00A83B9D"/>
    <w:rsid w:val="00A86FE0"/>
    <w:rsid w:val="00A92055"/>
    <w:rsid w:val="00AA12FC"/>
    <w:rsid w:val="00AA58A9"/>
    <w:rsid w:val="00AA7361"/>
    <w:rsid w:val="00AB047A"/>
    <w:rsid w:val="00AB488B"/>
    <w:rsid w:val="00AD5A4B"/>
    <w:rsid w:val="00AF16AB"/>
    <w:rsid w:val="00AF35D2"/>
    <w:rsid w:val="00B03362"/>
    <w:rsid w:val="00B158FB"/>
    <w:rsid w:val="00B1602E"/>
    <w:rsid w:val="00B20F8F"/>
    <w:rsid w:val="00B27FEF"/>
    <w:rsid w:val="00B30D09"/>
    <w:rsid w:val="00B36F45"/>
    <w:rsid w:val="00B40E2B"/>
    <w:rsid w:val="00B53E11"/>
    <w:rsid w:val="00B6153E"/>
    <w:rsid w:val="00B744E6"/>
    <w:rsid w:val="00B75AC9"/>
    <w:rsid w:val="00B82CC3"/>
    <w:rsid w:val="00B85E1B"/>
    <w:rsid w:val="00B9244A"/>
    <w:rsid w:val="00BA0EC3"/>
    <w:rsid w:val="00BA438D"/>
    <w:rsid w:val="00BB0497"/>
    <w:rsid w:val="00BC3182"/>
    <w:rsid w:val="00BC7699"/>
    <w:rsid w:val="00BD114F"/>
    <w:rsid w:val="00BD3E16"/>
    <w:rsid w:val="00BF2CC5"/>
    <w:rsid w:val="00C057C6"/>
    <w:rsid w:val="00C072B0"/>
    <w:rsid w:val="00C213FF"/>
    <w:rsid w:val="00C2335C"/>
    <w:rsid w:val="00C32CC8"/>
    <w:rsid w:val="00C34A84"/>
    <w:rsid w:val="00C42E97"/>
    <w:rsid w:val="00C463A5"/>
    <w:rsid w:val="00C4793E"/>
    <w:rsid w:val="00C50A68"/>
    <w:rsid w:val="00C6497E"/>
    <w:rsid w:val="00C64EB7"/>
    <w:rsid w:val="00C81C7B"/>
    <w:rsid w:val="00C96825"/>
    <w:rsid w:val="00C96FE6"/>
    <w:rsid w:val="00CB503F"/>
    <w:rsid w:val="00CE4F3B"/>
    <w:rsid w:val="00CE5E2F"/>
    <w:rsid w:val="00CF6EFB"/>
    <w:rsid w:val="00D0401B"/>
    <w:rsid w:val="00D05709"/>
    <w:rsid w:val="00D11645"/>
    <w:rsid w:val="00D24B82"/>
    <w:rsid w:val="00D35A9F"/>
    <w:rsid w:val="00D534E8"/>
    <w:rsid w:val="00D55937"/>
    <w:rsid w:val="00D65D47"/>
    <w:rsid w:val="00D67D5F"/>
    <w:rsid w:val="00D82CD5"/>
    <w:rsid w:val="00D84315"/>
    <w:rsid w:val="00D85842"/>
    <w:rsid w:val="00D9105F"/>
    <w:rsid w:val="00D927CA"/>
    <w:rsid w:val="00DA3FAA"/>
    <w:rsid w:val="00DB3B20"/>
    <w:rsid w:val="00DB4FC4"/>
    <w:rsid w:val="00DD0578"/>
    <w:rsid w:val="00DD0753"/>
    <w:rsid w:val="00DD4CF7"/>
    <w:rsid w:val="00DD7319"/>
    <w:rsid w:val="00DE7C18"/>
    <w:rsid w:val="00DF2D4C"/>
    <w:rsid w:val="00E00406"/>
    <w:rsid w:val="00E01CCF"/>
    <w:rsid w:val="00E06C88"/>
    <w:rsid w:val="00E12162"/>
    <w:rsid w:val="00E13112"/>
    <w:rsid w:val="00E42F15"/>
    <w:rsid w:val="00E77015"/>
    <w:rsid w:val="00E87FE6"/>
    <w:rsid w:val="00EA0F57"/>
    <w:rsid w:val="00EB0C72"/>
    <w:rsid w:val="00EB7D30"/>
    <w:rsid w:val="00EC240D"/>
    <w:rsid w:val="00EC4551"/>
    <w:rsid w:val="00ED17BA"/>
    <w:rsid w:val="00ED7AA8"/>
    <w:rsid w:val="00EE142D"/>
    <w:rsid w:val="00F0754C"/>
    <w:rsid w:val="00F16DC8"/>
    <w:rsid w:val="00F240C5"/>
    <w:rsid w:val="00F27C0F"/>
    <w:rsid w:val="00F32827"/>
    <w:rsid w:val="00F33E0F"/>
    <w:rsid w:val="00F47419"/>
    <w:rsid w:val="00F77A0A"/>
    <w:rsid w:val="00F77D86"/>
    <w:rsid w:val="00F836BF"/>
    <w:rsid w:val="00F912A1"/>
    <w:rsid w:val="00F93F80"/>
    <w:rsid w:val="00FA312D"/>
    <w:rsid w:val="00FB07A0"/>
    <w:rsid w:val="00FB5767"/>
    <w:rsid w:val="00FC7880"/>
    <w:rsid w:val="00FD21A4"/>
    <w:rsid w:val="00FD2EA5"/>
    <w:rsid w:val="00FD766C"/>
    <w:rsid w:val="00FD7E6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7D5F"/>
    <w:rPr>
      <w:sz w:val="22"/>
      <w:szCs w:val="22"/>
      <w:lang w:eastAsia="en-US"/>
    </w:rPr>
  </w:style>
  <w:style w:type="paragraph" w:styleId="Titolo4">
    <w:name w:val="heading 4"/>
    <w:basedOn w:val="Normale"/>
    <w:next w:val="Normale"/>
    <w:link w:val="Titolo4Carattere"/>
    <w:uiPriority w:val="99"/>
    <w:qFormat/>
    <w:locked/>
    <w:rsid w:val="00212F94"/>
    <w:pPr>
      <w:keepNext/>
      <w:spacing w:before="240" w:after="60"/>
      <w:outlineLvl w:val="3"/>
    </w:pPr>
    <w:rPr>
      <w:rFonts w:ascii="Times New Roman" w:hAnsi="Times New Roman" w:cs="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9"/>
    <w:semiHidden/>
    <w:locked/>
    <w:rsid w:val="0094205E"/>
    <w:rPr>
      <w:rFonts w:ascii="Calibri" w:hAnsi="Calibri" w:cs="Times New Roman"/>
      <w:b/>
      <w:bCs/>
      <w:sz w:val="28"/>
      <w:szCs w:val="28"/>
      <w:lang w:eastAsia="en-US"/>
    </w:rPr>
  </w:style>
  <w:style w:type="paragraph" w:styleId="Intestazione">
    <w:name w:val="header"/>
    <w:basedOn w:val="Normale"/>
    <w:link w:val="IntestazioneCarattere"/>
    <w:uiPriority w:val="99"/>
    <w:rsid w:val="00863DB0"/>
    <w:pPr>
      <w:tabs>
        <w:tab w:val="center" w:pos="4819"/>
        <w:tab w:val="right" w:pos="9638"/>
      </w:tabs>
    </w:pPr>
  </w:style>
  <w:style w:type="character" w:customStyle="1" w:styleId="IntestazioneCarattere">
    <w:name w:val="Intestazione Carattere"/>
    <w:basedOn w:val="Carpredefinitoparagrafo"/>
    <w:link w:val="Intestazione"/>
    <w:uiPriority w:val="99"/>
    <w:locked/>
    <w:rsid w:val="00863DB0"/>
    <w:rPr>
      <w:rFonts w:cs="Times New Roman"/>
    </w:rPr>
  </w:style>
  <w:style w:type="paragraph" w:styleId="Pidipagina">
    <w:name w:val="footer"/>
    <w:aliases w:val="Carattere"/>
    <w:basedOn w:val="Normale"/>
    <w:link w:val="PidipaginaCarattere"/>
    <w:uiPriority w:val="99"/>
    <w:rsid w:val="00863DB0"/>
    <w:pPr>
      <w:tabs>
        <w:tab w:val="center" w:pos="4819"/>
        <w:tab w:val="right" w:pos="9638"/>
      </w:tabs>
    </w:pPr>
  </w:style>
  <w:style w:type="character" w:customStyle="1" w:styleId="PidipaginaCarattere">
    <w:name w:val="Piè di pagina Carattere"/>
    <w:aliases w:val="Carattere Carattere"/>
    <w:basedOn w:val="Carpredefinitoparagrafo"/>
    <w:link w:val="Pidipagina"/>
    <w:uiPriority w:val="99"/>
    <w:locked/>
    <w:rsid w:val="00863DB0"/>
    <w:rPr>
      <w:rFonts w:cs="Times New Roman"/>
    </w:rPr>
  </w:style>
  <w:style w:type="paragraph" w:styleId="Testofumetto">
    <w:name w:val="Balloon Text"/>
    <w:basedOn w:val="Normale"/>
    <w:link w:val="TestofumettoCarattere"/>
    <w:uiPriority w:val="99"/>
    <w:semiHidden/>
    <w:rsid w:val="00863DB0"/>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863DB0"/>
    <w:rPr>
      <w:rFonts w:ascii="Tahoma" w:hAnsi="Tahoma" w:cs="Tahoma"/>
      <w:sz w:val="16"/>
      <w:szCs w:val="16"/>
    </w:rPr>
  </w:style>
  <w:style w:type="paragraph" w:styleId="Paragrafoelenco">
    <w:name w:val="List Paragraph"/>
    <w:basedOn w:val="Normale"/>
    <w:uiPriority w:val="34"/>
    <w:qFormat/>
    <w:rsid w:val="004B5655"/>
    <w:pPr>
      <w:ind w:left="720"/>
      <w:contextualSpacing/>
    </w:pPr>
    <w:rPr>
      <w:rFonts w:ascii="Times New Roman" w:hAnsi="Times New Roman" w:cs="Times New Roman"/>
      <w:sz w:val="24"/>
      <w:szCs w:val="24"/>
      <w:lang w:eastAsia="it-IT"/>
    </w:rPr>
  </w:style>
  <w:style w:type="paragraph" w:customStyle="1" w:styleId="Default">
    <w:name w:val="Default"/>
    <w:rsid w:val="00574AD4"/>
    <w:pPr>
      <w:autoSpaceDE w:val="0"/>
      <w:autoSpaceDN w:val="0"/>
      <w:adjustRightInd w:val="0"/>
    </w:pPr>
    <w:rPr>
      <w:color w:val="000000"/>
      <w:sz w:val="24"/>
      <w:szCs w:val="24"/>
    </w:rPr>
  </w:style>
  <w:style w:type="character" w:customStyle="1" w:styleId="CarattereCarattereCarattere">
    <w:name w:val="Carattere Carattere Carattere"/>
    <w:basedOn w:val="Carpredefinitoparagrafo"/>
    <w:uiPriority w:val="99"/>
    <w:semiHidden/>
    <w:locked/>
    <w:rsid w:val="00212F94"/>
    <w:rPr>
      <w:rFonts w:cs="Times New Roman"/>
      <w:sz w:val="24"/>
      <w:szCs w:val="24"/>
      <w:lang w:val="it-IT" w:eastAsia="it-IT" w:bidi="ar-SA"/>
    </w:rPr>
  </w:style>
  <w:style w:type="paragraph" w:styleId="NormaleWeb">
    <w:name w:val="Normal (Web)"/>
    <w:basedOn w:val="Normale"/>
    <w:uiPriority w:val="99"/>
    <w:rsid w:val="00A74994"/>
    <w:pPr>
      <w:spacing w:before="100" w:beforeAutospacing="1" w:after="100" w:afterAutospacing="1"/>
    </w:pPr>
    <w:rPr>
      <w:rFonts w:ascii="Times New Roman" w:hAnsi="Times New Roman" w:cs="Times New Roman"/>
      <w:sz w:val="24"/>
      <w:szCs w:val="24"/>
      <w:lang w:eastAsia="it-IT"/>
    </w:rPr>
  </w:style>
  <w:style w:type="paragraph" w:customStyle="1" w:styleId="msolistparagraph0">
    <w:name w:val="msolistparagraph"/>
    <w:basedOn w:val="Normale"/>
    <w:uiPriority w:val="99"/>
    <w:rsid w:val="00A74994"/>
    <w:rPr>
      <w:rFonts w:ascii="Times New Roman" w:hAnsi="Times New Roman" w:cs="Times New Roman"/>
      <w:sz w:val="24"/>
      <w:szCs w:val="24"/>
      <w:lang w:eastAsia="it-IT"/>
    </w:rPr>
  </w:style>
  <w:style w:type="paragraph" w:customStyle="1" w:styleId="msolistparagraphcxspmiddle">
    <w:name w:val="msolistparagraphcxspmiddle"/>
    <w:basedOn w:val="Normale"/>
    <w:uiPriority w:val="99"/>
    <w:rsid w:val="00A74994"/>
    <w:rPr>
      <w:rFonts w:ascii="Times New Roman" w:hAnsi="Times New Roman" w:cs="Times New Roman"/>
      <w:sz w:val="24"/>
      <w:szCs w:val="24"/>
      <w:lang w:eastAsia="it-IT"/>
    </w:rPr>
  </w:style>
  <w:style w:type="paragraph" w:customStyle="1" w:styleId="msolistparagraphcxsplast">
    <w:name w:val="msolistparagraphcxsplast"/>
    <w:basedOn w:val="Normale"/>
    <w:uiPriority w:val="99"/>
    <w:rsid w:val="00A74994"/>
    <w:rPr>
      <w:rFonts w:ascii="Times New Roman" w:hAnsi="Times New Roman" w:cs="Times New Roman"/>
      <w:sz w:val="24"/>
      <w:szCs w:val="24"/>
      <w:lang w:eastAsia="it-IT"/>
    </w:rPr>
  </w:style>
  <w:style w:type="table" w:styleId="Grigliatabella">
    <w:name w:val="Table Grid"/>
    <w:basedOn w:val="Tabellanormale"/>
    <w:uiPriority w:val="59"/>
    <w:locked/>
    <w:rsid w:val="0018087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e1">
    <w:name w:val="Normale1"/>
    <w:uiPriority w:val="99"/>
    <w:rsid w:val="005575F6"/>
    <w:rPr>
      <w:rFonts w:ascii="Times New Roman" w:eastAsia="Times New Roman" w:hAnsi="Times New Roman" w:cs="Times New Roman"/>
      <w:color w:val="000000"/>
    </w:rPr>
  </w:style>
  <w:style w:type="paragraph" w:customStyle="1" w:styleId="Stile">
    <w:name w:val="Stile"/>
    <w:rsid w:val="00087994"/>
    <w:pPr>
      <w:widowControl w:val="0"/>
      <w:autoSpaceDE w:val="0"/>
      <w:autoSpaceDN w:val="0"/>
      <w:adjustRightInd w:val="0"/>
    </w:pPr>
    <w:rPr>
      <w:rFonts w:ascii="Times New Roman" w:eastAsiaTheme="minorEastAsia" w:hAnsi="Times New Roman" w:cs="Times New Roman"/>
      <w:sz w:val="24"/>
      <w:szCs w:val="24"/>
    </w:rPr>
  </w:style>
  <w:style w:type="character" w:styleId="Collegamentoipertestuale">
    <w:name w:val="Hyperlink"/>
    <w:basedOn w:val="Carpredefinitoparagrafo"/>
    <w:uiPriority w:val="99"/>
    <w:semiHidden/>
    <w:unhideWhenUsed/>
    <w:rsid w:val="00A070A3"/>
    <w:rPr>
      <w:strike w:val="0"/>
      <w:dstrike w:val="0"/>
      <w:color w:val="333333"/>
      <w:u w:val="none"/>
      <w:effect w:val="none"/>
    </w:rPr>
  </w:style>
  <w:style w:type="character" w:styleId="Enfasigrassetto">
    <w:name w:val="Strong"/>
    <w:basedOn w:val="Carpredefinitoparagrafo"/>
    <w:uiPriority w:val="22"/>
    <w:qFormat/>
    <w:locked/>
    <w:rsid w:val="00A070A3"/>
    <w:rPr>
      <w:b/>
      <w:bCs/>
    </w:rPr>
  </w:style>
  <w:style w:type="paragraph" w:customStyle="1" w:styleId="address">
    <w:name w:val="address"/>
    <w:basedOn w:val="Normale"/>
    <w:rsid w:val="00A070A3"/>
    <w:pPr>
      <w:spacing w:before="100" w:beforeAutospacing="1" w:after="100" w:afterAutospacing="1"/>
    </w:pPr>
    <w:rPr>
      <w:rFonts w:ascii="Times New Roman" w:eastAsia="Times New Roman" w:hAnsi="Times New Roman" w:cs="Times New Roman"/>
      <w:sz w:val="24"/>
      <w:szCs w:val="24"/>
      <w:lang w:eastAsia="it-IT"/>
    </w:rPr>
  </w:style>
  <w:style w:type="character" w:customStyle="1" w:styleId="fn">
    <w:name w:val="fn"/>
    <w:basedOn w:val="Carpredefinitoparagrafo"/>
    <w:rsid w:val="00A070A3"/>
  </w:style>
  <w:style w:type="character" w:customStyle="1" w:styleId="updated">
    <w:name w:val="updated"/>
    <w:basedOn w:val="Carpredefinitoparagrafo"/>
    <w:rsid w:val="00A070A3"/>
  </w:style>
  <w:style w:type="paragraph" w:customStyle="1" w:styleId="phone">
    <w:name w:val="phone"/>
    <w:basedOn w:val="Normale"/>
    <w:rsid w:val="00A070A3"/>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fax">
    <w:name w:val="fax"/>
    <w:basedOn w:val="Normale"/>
    <w:rsid w:val="00A070A3"/>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email">
    <w:name w:val="email"/>
    <w:basedOn w:val="Normale"/>
    <w:rsid w:val="00A070A3"/>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Corpodeltesto1">
    <w:name w:val="Corpo del testo1"/>
    <w:basedOn w:val="Normale"/>
    <w:qFormat/>
    <w:rsid w:val="00247608"/>
    <w:pPr>
      <w:suppressAutoHyphens/>
      <w:spacing w:line="360" w:lineRule="auto"/>
    </w:pPr>
    <w:rPr>
      <w:rFonts w:ascii="Times New Roman" w:eastAsia="Times New Roman" w:hAnsi="Times New Roman" w:cs="Times New Roman"/>
      <w:sz w:val="28"/>
      <w:szCs w:val="20"/>
      <w:lang w:eastAsia="ar-SA"/>
    </w:rPr>
  </w:style>
  <w:style w:type="paragraph" w:customStyle="1" w:styleId="Nessunaspaziatura1">
    <w:name w:val="Nessuna spaziatura1"/>
    <w:qFormat/>
    <w:rsid w:val="00247608"/>
    <w:pPr>
      <w:suppressAutoHyphens/>
      <w:spacing w:line="100" w:lineRule="atLeast"/>
    </w:pPr>
    <w:rPr>
      <w:rFonts w:ascii="Calibri" w:hAnsi="Calibri" w:cs="Times New Roman"/>
      <w:sz w:val="22"/>
      <w:szCs w:val="22"/>
      <w:lang w:eastAsia="ar-SA"/>
    </w:rPr>
  </w:style>
  <w:style w:type="paragraph" w:styleId="Titolo">
    <w:name w:val="Title"/>
    <w:basedOn w:val="Normale"/>
    <w:link w:val="TitoloCarattere"/>
    <w:uiPriority w:val="99"/>
    <w:qFormat/>
    <w:locked/>
    <w:rsid w:val="00101D1C"/>
    <w:pPr>
      <w:pBdr>
        <w:top w:val="dotDash" w:sz="12" w:space="1" w:color="auto"/>
        <w:left w:val="dotDash" w:sz="12" w:space="4" w:color="auto"/>
        <w:bottom w:val="dotDash" w:sz="12" w:space="1" w:color="auto"/>
        <w:right w:val="dotDash" w:sz="12" w:space="4" w:color="auto"/>
      </w:pBdr>
      <w:jc w:val="center"/>
    </w:pPr>
    <w:rPr>
      <w:rFonts w:ascii="Comic Sans MS" w:hAnsi="Comic Sans MS" w:cs="Times New Roman"/>
      <w:b/>
      <w:bCs/>
      <w:sz w:val="28"/>
      <w:szCs w:val="28"/>
      <w:lang w:eastAsia="it-IT"/>
    </w:rPr>
  </w:style>
  <w:style w:type="character" w:customStyle="1" w:styleId="TitoloCarattere">
    <w:name w:val="Titolo Carattere"/>
    <w:basedOn w:val="Carpredefinitoparagrafo"/>
    <w:link w:val="Titolo"/>
    <w:uiPriority w:val="99"/>
    <w:rsid w:val="00101D1C"/>
    <w:rPr>
      <w:rFonts w:ascii="Comic Sans MS" w:hAnsi="Comic Sans MS" w:cs="Times New Roman"/>
      <w:b/>
      <w:bCs/>
      <w:sz w:val="28"/>
      <w:szCs w:val="28"/>
    </w:rPr>
  </w:style>
</w:styles>
</file>

<file path=word/webSettings.xml><?xml version="1.0" encoding="utf-8"?>
<w:webSettings xmlns:r="http://schemas.openxmlformats.org/officeDocument/2006/relationships" xmlns:w="http://schemas.openxmlformats.org/wordprocessingml/2006/main">
  <w:divs>
    <w:div w:id="8144294">
      <w:bodyDiv w:val="1"/>
      <w:marLeft w:val="0"/>
      <w:marRight w:val="0"/>
      <w:marTop w:val="0"/>
      <w:marBottom w:val="0"/>
      <w:divBdr>
        <w:top w:val="none" w:sz="0" w:space="0" w:color="auto"/>
        <w:left w:val="none" w:sz="0" w:space="0" w:color="auto"/>
        <w:bottom w:val="none" w:sz="0" w:space="0" w:color="auto"/>
        <w:right w:val="none" w:sz="0" w:space="0" w:color="auto"/>
      </w:divBdr>
    </w:div>
    <w:div w:id="247930957">
      <w:bodyDiv w:val="1"/>
      <w:marLeft w:val="0"/>
      <w:marRight w:val="0"/>
      <w:marTop w:val="0"/>
      <w:marBottom w:val="0"/>
      <w:divBdr>
        <w:top w:val="none" w:sz="0" w:space="0" w:color="auto"/>
        <w:left w:val="none" w:sz="0" w:space="0" w:color="auto"/>
        <w:bottom w:val="none" w:sz="0" w:space="0" w:color="auto"/>
        <w:right w:val="none" w:sz="0" w:space="0" w:color="auto"/>
      </w:divBdr>
    </w:div>
    <w:div w:id="318852080">
      <w:bodyDiv w:val="1"/>
      <w:marLeft w:val="0"/>
      <w:marRight w:val="0"/>
      <w:marTop w:val="0"/>
      <w:marBottom w:val="0"/>
      <w:divBdr>
        <w:top w:val="none" w:sz="0" w:space="0" w:color="auto"/>
        <w:left w:val="none" w:sz="0" w:space="0" w:color="auto"/>
        <w:bottom w:val="none" w:sz="0" w:space="0" w:color="auto"/>
        <w:right w:val="none" w:sz="0" w:space="0" w:color="auto"/>
      </w:divBdr>
    </w:div>
    <w:div w:id="498081231">
      <w:bodyDiv w:val="1"/>
      <w:marLeft w:val="0"/>
      <w:marRight w:val="0"/>
      <w:marTop w:val="0"/>
      <w:marBottom w:val="0"/>
      <w:divBdr>
        <w:top w:val="none" w:sz="0" w:space="0" w:color="auto"/>
        <w:left w:val="none" w:sz="0" w:space="0" w:color="auto"/>
        <w:bottom w:val="none" w:sz="0" w:space="0" w:color="auto"/>
        <w:right w:val="none" w:sz="0" w:space="0" w:color="auto"/>
      </w:divBdr>
    </w:div>
    <w:div w:id="518668112">
      <w:marLeft w:val="0"/>
      <w:marRight w:val="0"/>
      <w:marTop w:val="0"/>
      <w:marBottom w:val="0"/>
      <w:divBdr>
        <w:top w:val="none" w:sz="0" w:space="0" w:color="auto"/>
        <w:left w:val="none" w:sz="0" w:space="0" w:color="auto"/>
        <w:bottom w:val="none" w:sz="0" w:space="0" w:color="auto"/>
        <w:right w:val="none" w:sz="0" w:space="0" w:color="auto"/>
      </w:divBdr>
    </w:div>
    <w:div w:id="518668113">
      <w:marLeft w:val="0"/>
      <w:marRight w:val="0"/>
      <w:marTop w:val="0"/>
      <w:marBottom w:val="0"/>
      <w:divBdr>
        <w:top w:val="none" w:sz="0" w:space="0" w:color="auto"/>
        <w:left w:val="none" w:sz="0" w:space="0" w:color="auto"/>
        <w:bottom w:val="none" w:sz="0" w:space="0" w:color="auto"/>
        <w:right w:val="none" w:sz="0" w:space="0" w:color="auto"/>
      </w:divBdr>
    </w:div>
    <w:div w:id="518668114">
      <w:marLeft w:val="0"/>
      <w:marRight w:val="0"/>
      <w:marTop w:val="0"/>
      <w:marBottom w:val="0"/>
      <w:divBdr>
        <w:top w:val="none" w:sz="0" w:space="0" w:color="auto"/>
        <w:left w:val="none" w:sz="0" w:space="0" w:color="auto"/>
        <w:bottom w:val="none" w:sz="0" w:space="0" w:color="auto"/>
        <w:right w:val="none" w:sz="0" w:space="0" w:color="auto"/>
      </w:divBdr>
    </w:div>
    <w:div w:id="518668115">
      <w:marLeft w:val="0"/>
      <w:marRight w:val="0"/>
      <w:marTop w:val="0"/>
      <w:marBottom w:val="0"/>
      <w:divBdr>
        <w:top w:val="none" w:sz="0" w:space="0" w:color="auto"/>
        <w:left w:val="none" w:sz="0" w:space="0" w:color="auto"/>
        <w:bottom w:val="none" w:sz="0" w:space="0" w:color="auto"/>
        <w:right w:val="none" w:sz="0" w:space="0" w:color="auto"/>
      </w:divBdr>
    </w:div>
    <w:div w:id="758521929">
      <w:bodyDiv w:val="1"/>
      <w:marLeft w:val="0"/>
      <w:marRight w:val="0"/>
      <w:marTop w:val="0"/>
      <w:marBottom w:val="0"/>
      <w:divBdr>
        <w:top w:val="none" w:sz="0" w:space="0" w:color="auto"/>
        <w:left w:val="none" w:sz="0" w:space="0" w:color="auto"/>
        <w:bottom w:val="none" w:sz="0" w:space="0" w:color="auto"/>
        <w:right w:val="none" w:sz="0" w:space="0" w:color="auto"/>
      </w:divBdr>
      <w:divsChild>
        <w:div w:id="684208930">
          <w:marLeft w:val="0"/>
          <w:marRight w:val="0"/>
          <w:marTop w:val="0"/>
          <w:marBottom w:val="270"/>
          <w:divBdr>
            <w:top w:val="none" w:sz="0" w:space="0" w:color="auto"/>
            <w:left w:val="none" w:sz="0" w:space="0" w:color="auto"/>
            <w:bottom w:val="none" w:sz="0" w:space="0" w:color="auto"/>
            <w:right w:val="none" w:sz="0" w:space="0" w:color="auto"/>
          </w:divBdr>
          <w:divsChild>
            <w:div w:id="1535145722">
              <w:marLeft w:val="0"/>
              <w:marRight w:val="0"/>
              <w:marTop w:val="0"/>
              <w:marBottom w:val="0"/>
              <w:divBdr>
                <w:top w:val="none" w:sz="0" w:space="0" w:color="auto"/>
                <w:left w:val="none" w:sz="0" w:space="0" w:color="auto"/>
                <w:bottom w:val="none" w:sz="0" w:space="0" w:color="auto"/>
                <w:right w:val="none" w:sz="0" w:space="0" w:color="auto"/>
              </w:divBdr>
              <w:divsChild>
                <w:div w:id="1132941794">
                  <w:marLeft w:val="0"/>
                  <w:marRight w:val="0"/>
                  <w:marTop w:val="0"/>
                  <w:marBottom w:val="0"/>
                  <w:divBdr>
                    <w:top w:val="none" w:sz="0" w:space="0" w:color="auto"/>
                    <w:left w:val="none" w:sz="0" w:space="0" w:color="auto"/>
                    <w:bottom w:val="none" w:sz="0" w:space="0" w:color="auto"/>
                    <w:right w:val="none" w:sz="0" w:space="0" w:color="auto"/>
                  </w:divBdr>
                  <w:divsChild>
                    <w:div w:id="1233270092">
                      <w:marLeft w:val="0"/>
                      <w:marRight w:val="0"/>
                      <w:marTop w:val="0"/>
                      <w:marBottom w:val="0"/>
                      <w:divBdr>
                        <w:top w:val="none" w:sz="0" w:space="0" w:color="auto"/>
                        <w:left w:val="none" w:sz="0" w:space="0" w:color="auto"/>
                        <w:bottom w:val="none" w:sz="0" w:space="0" w:color="auto"/>
                        <w:right w:val="none" w:sz="0" w:space="0" w:color="auto"/>
                      </w:divBdr>
                      <w:divsChild>
                        <w:div w:id="1092160298">
                          <w:marLeft w:val="0"/>
                          <w:marRight w:val="0"/>
                          <w:marTop w:val="0"/>
                          <w:marBottom w:val="0"/>
                          <w:divBdr>
                            <w:top w:val="none" w:sz="0" w:space="0" w:color="auto"/>
                            <w:left w:val="none" w:sz="0" w:space="0" w:color="auto"/>
                            <w:bottom w:val="none" w:sz="0" w:space="0" w:color="auto"/>
                            <w:right w:val="none" w:sz="0" w:space="0" w:color="auto"/>
                          </w:divBdr>
                          <w:divsChild>
                            <w:div w:id="46731670">
                              <w:marLeft w:val="0"/>
                              <w:marRight w:val="0"/>
                              <w:marTop w:val="0"/>
                              <w:marBottom w:val="0"/>
                              <w:divBdr>
                                <w:top w:val="none" w:sz="0" w:space="0" w:color="auto"/>
                                <w:left w:val="none" w:sz="0" w:space="0" w:color="auto"/>
                                <w:bottom w:val="none" w:sz="0" w:space="0" w:color="auto"/>
                                <w:right w:val="none" w:sz="0" w:space="0" w:color="auto"/>
                              </w:divBdr>
                              <w:divsChild>
                                <w:div w:id="1860436555">
                                  <w:marLeft w:val="0"/>
                                  <w:marRight w:val="0"/>
                                  <w:marTop w:val="0"/>
                                  <w:marBottom w:val="0"/>
                                  <w:divBdr>
                                    <w:top w:val="none" w:sz="0" w:space="0" w:color="auto"/>
                                    <w:left w:val="none" w:sz="0" w:space="0" w:color="auto"/>
                                    <w:bottom w:val="none" w:sz="0" w:space="0" w:color="auto"/>
                                    <w:right w:val="none" w:sz="0" w:space="0" w:color="auto"/>
                                  </w:divBdr>
                                  <w:divsChild>
                                    <w:div w:id="980037878">
                                      <w:marLeft w:val="0"/>
                                      <w:marRight w:val="0"/>
                                      <w:marTop w:val="0"/>
                                      <w:marBottom w:val="0"/>
                                      <w:divBdr>
                                        <w:top w:val="none" w:sz="0" w:space="0" w:color="auto"/>
                                        <w:left w:val="none" w:sz="0" w:space="0" w:color="auto"/>
                                        <w:bottom w:val="none" w:sz="0" w:space="0" w:color="auto"/>
                                        <w:right w:val="none" w:sz="0" w:space="0" w:color="auto"/>
                                      </w:divBdr>
                                      <w:divsChild>
                                        <w:div w:id="1319503043">
                                          <w:marLeft w:val="0"/>
                                          <w:marRight w:val="0"/>
                                          <w:marTop w:val="0"/>
                                          <w:marBottom w:val="0"/>
                                          <w:divBdr>
                                            <w:top w:val="none" w:sz="0" w:space="0" w:color="auto"/>
                                            <w:left w:val="none" w:sz="0" w:space="0" w:color="auto"/>
                                            <w:bottom w:val="none" w:sz="0" w:space="0" w:color="auto"/>
                                            <w:right w:val="none" w:sz="0" w:space="0" w:color="auto"/>
                                          </w:divBdr>
                                          <w:divsChild>
                                            <w:div w:id="251352120">
                                              <w:marLeft w:val="0"/>
                                              <w:marRight w:val="0"/>
                                              <w:marTop w:val="0"/>
                                              <w:marBottom w:val="0"/>
                                              <w:divBdr>
                                                <w:top w:val="none" w:sz="0" w:space="0" w:color="auto"/>
                                                <w:left w:val="none" w:sz="0" w:space="0" w:color="auto"/>
                                                <w:bottom w:val="none" w:sz="0" w:space="0" w:color="auto"/>
                                                <w:right w:val="none" w:sz="0" w:space="0" w:color="auto"/>
                                              </w:divBdr>
                                              <w:divsChild>
                                                <w:div w:id="993994431">
                                                  <w:marLeft w:val="0"/>
                                                  <w:marRight w:val="0"/>
                                                  <w:marTop w:val="0"/>
                                                  <w:marBottom w:val="0"/>
                                                  <w:divBdr>
                                                    <w:top w:val="none" w:sz="0" w:space="0" w:color="auto"/>
                                                    <w:left w:val="none" w:sz="0" w:space="0" w:color="auto"/>
                                                    <w:bottom w:val="none" w:sz="0" w:space="0" w:color="auto"/>
                                                    <w:right w:val="none" w:sz="0" w:space="0" w:color="auto"/>
                                                  </w:divBdr>
                                                  <w:divsChild>
                                                    <w:div w:id="769935603">
                                                      <w:marLeft w:val="0"/>
                                                      <w:marRight w:val="0"/>
                                                      <w:marTop w:val="0"/>
                                                      <w:marBottom w:val="0"/>
                                                      <w:divBdr>
                                                        <w:top w:val="none" w:sz="0" w:space="0" w:color="auto"/>
                                                        <w:left w:val="none" w:sz="0" w:space="0" w:color="auto"/>
                                                        <w:bottom w:val="none" w:sz="0" w:space="0" w:color="auto"/>
                                                        <w:right w:val="none" w:sz="0" w:space="0" w:color="auto"/>
                                                      </w:divBdr>
                                                      <w:divsChild>
                                                        <w:div w:id="199768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85439">
                                              <w:marLeft w:val="0"/>
                                              <w:marRight w:val="0"/>
                                              <w:marTop w:val="0"/>
                                              <w:marBottom w:val="0"/>
                                              <w:divBdr>
                                                <w:top w:val="none" w:sz="0" w:space="0" w:color="auto"/>
                                                <w:left w:val="none" w:sz="0" w:space="0" w:color="auto"/>
                                                <w:bottom w:val="none" w:sz="0" w:space="0" w:color="auto"/>
                                                <w:right w:val="none" w:sz="0" w:space="0" w:color="auto"/>
                                              </w:divBdr>
                                              <w:divsChild>
                                                <w:div w:id="25096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797281">
              <w:marLeft w:val="0"/>
              <w:marRight w:val="0"/>
              <w:marTop w:val="0"/>
              <w:marBottom w:val="0"/>
              <w:divBdr>
                <w:top w:val="none" w:sz="0" w:space="0" w:color="auto"/>
                <w:left w:val="none" w:sz="0" w:space="0" w:color="auto"/>
                <w:bottom w:val="none" w:sz="0" w:space="0" w:color="auto"/>
                <w:right w:val="none" w:sz="0" w:space="0" w:color="auto"/>
              </w:divBdr>
              <w:divsChild>
                <w:div w:id="637537536">
                  <w:marLeft w:val="0"/>
                  <w:marRight w:val="0"/>
                  <w:marTop w:val="0"/>
                  <w:marBottom w:val="0"/>
                  <w:divBdr>
                    <w:top w:val="none" w:sz="0" w:space="0" w:color="auto"/>
                    <w:left w:val="none" w:sz="0" w:space="0" w:color="auto"/>
                    <w:bottom w:val="none" w:sz="0" w:space="0" w:color="auto"/>
                    <w:right w:val="none" w:sz="0" w:space="0" w:color="auto"/>
                  </w:divBdr>
                  <w:divsChild>
                    <w:div w:id="205908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47896">
      <w:bodyDiv w:val="1"/>
      <w:marLeft w:val="0"/>
      <w:marRight w:val="0"/>
      <w:marTop w:val="0"/>
      <w:marBottom w:val="0"/>
      <w:divBdr>
        <w:top w:val="none" w:sz="0" w:space="0" w:color="auto"/>
        <w:left w:val="none" w:sz="0" w:space="0" w:color="auto"/>
        <w:bottom w:val="none" w:sz="0" w:space="0" w:color="auto"/>
        <w:right w:val="none" w:sz="0" w:space="0" w:color="auto"/>
      </w:divBdr>
      <w:divsChild>
        <w:div w:id="1216771849">
          <w:marLeft w:val="0"/>
          <w:marRight w:val="0"/>
          <w:marTop w:val="0"/>
          <w:marBottom w:val="0"/>
          <w:divBdr>
            <w:top w:val="none" w:sz="0" w:space="0" w:color="auto"/>
            <w:left w:val="none" w:sz="0" w:space="0" w:color="auto"/>
            <w:bottom w:val="none" w:sz="0" w:space="0" w:color="auto"/>
            <w:right w:val="none" w:sz="0" w:space="0" w:color="auto"/>
          </w:divBdr>
          <w:divsChild>
            <w:div w:id="325671754">
              <w:marLeft w:val="0"/>
              <w:marRight w:val="0"/>
              <w:marTop w:val="0"/>
              <w:marBottom w:val="0"/>
              <w:divBdr>
                <w:top w:val="none" w:sz="0" w:space="0" w:color="auto"/>
                <w:left w:val="none" w:sz="0" w:space="0" w:color="auto"/>
                <w:bottom w:val="none" w:sz="0" w:space="0" w:color="auto"/>
                <w:right w:val="none" w:sz="0" w:space="0" w:color="auto"/>
              </w:divBdr>
              <w:divsChild>
                <w:div w:id="1416171865">
                  <w:marLeft w:val="0"/>
                  <w:marRight w:val="0"/>
                  <w:marTop w:val="0"/>
                  <w:marBottom w:val="0"/>
                  <w:divBdr>
                    <w:top w:val="none" w:sz="0" w:space="0" w:color="auto"/>
                    <w:left w:val="none" w:sz="0" w:space="0" w:color="auto"/>
                    <w:bottom w:val="none" w:sz="0" w:space="0" w:color="auto"/>
                    <w:right w:val="none" w:sz="0" w:space="0" w:color="auto"/>
                  </w:divBdr>
                  <w:divsChild>
                    <w:div w:id="308637644">
                      <w:marLeft w:val="0"/>
                      <w:marRight w:val="0"/>
                      <w:marTop w:val="0"/>
                      <w:marBottom w:val="0"/>
                      <w:divBdr>
                        <w:top w:val="none" w:sz="0" w:space="0" w:color="auto"/>
                        <w:left w:val="none" w:sz="0" w:space="0" w:color="auto"/>
                        <w:bottom w:val="none" w:sz="0" w:space="0" w:color="auto"/>
                        <w:right w:val="none" w:sz="0" w:space="0" w:color="auto"/>
                      </w:divBdr>
                      <w:divsChild>
                        <w:div w:id="1505050105">
                          <w:marLeft w:val="0"/>
                          <w:marRight w:val="0"/>
                          <w:marTop w:val="0"/>
                          <w:marBottom w:val="975"/>
                          <w:divBdr>
                            <w:top w:val="none" w:sz="0" w:space="0" w:color="auto"/>
                            <w:left w:val="none" w:sz="0" w:space="0" w:color="auto"/>
                            <w:bottom w:val="none" w:sz="0" w:space="0" w:color="auto"/>
                            <w:right w:val="none" w:sz="0" w:space="0" w:color="auto"/>
                          </w:divBdr>
                          <w:divsChild>
                            <w:div w:id="83060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99396">
                      <w:marLeft w:val="0"/>
                      <w:marRight w:val="0"/>
                      <w:marTop w:val="0"/>
                      <w:marBottom w:val="0"/>
                      <w:divBdr>
                        <w:top w:val="none" w:sz="0" w:space="0" w:color="auto"/>
                        <w:left w:val="none" w:sz="0" w:space="0" w:color="auto"/>
                        <w:bottom w:val="none" w:sz="0" w:space="0" w:color="auto"/>
                        <w:right w:val="none" w:sz="0" w:space="0" w:color="auto"/>
                      </w:divBdr>
                      <w:divsChild>
                        <w:div w:id="746420278">
                          <w:marLeft w:val="0"/>
                          <w:marRight w:val="0"/>
                          <w:marTop w:val="0"/>
                          <w:marBottom w:val="0"/>
                          <w:divBdr>
                            <w:top w:val="none" w:sz="0" w:space="0" w:color="auto"/>
                            <w:left w:val="none" w:sz="0" w:space="0" w:color="auto"/>
                            <w:bottom w:val="none" w:sz="0" w:space="0" w:color="auto"/>
                            <w:right w:val="none" w:sz="0" w:space="0" w:color="auto"/>
                          </w:divBdr>
                          <w:divsChild>
                            <w:div w:id="372196942">
                              <w:marLeft w:val="0"/>
                              <w:marRight w:val="0"/>
                              <w:marTop w:val="0"/>
                              <w:marBottom w:val="0"/>
                              <w:divBdr>
                                <w:top w:val="none" w:sz="0" w:space="0" w:color="auto"/>
                                <w:left w:val="none" w:sz="0" w:space="0" w:color="auto"/>
                                <w:bottom w:val="none" w:sz="0" w:space="0" w:color="auto"/>
                                <w:right w:val="none" w:sz="0" w:space="0" w:color="auto"/>
                              </w:divBdr>
                            </w:div>
                          </w:divsChild>
                        </w:div>
                        <w:div w:id="553468987">
                          <w:marLeft w:val="0"/>
                          <w:marRight w:val="0"/>
                          <w:marTop w:val="0"/>
                          <w:marBottom w:val="0"/>
                          <w:divBdr>
                            <w:top w:val="none" w:sz="0" w:space="0" w:color="auto"/>
                            <w:left w:val="none" w:sz="0" w:space="0" w:color="auto"/>
                            <w:bottom w:val="none" w:sz="0" w:space="0" w:color="auto"/>
                            <w:right w:val="none" w:sz="0" w:space="0" w:color="auto"/>
                          </w:divBdr>
                          <w:divsChild>
                            <w:div w:id="1269393633">
                              <w:marLeft w:val="0"/>
                              <w:marRight w:val="0"/>
                              <w:marTop w:val="0"/>
                              <w:marBottom w:val="0"/>
                              <w:divBdr>
                                <w:top w:val="none" w:sz="0" w:space="0" w:color="auto"/>
                                <w:left w:val="none" w:sz="0" w:space="0" w:color="auto"/>
                                <w:bottom w:val="none" w:sz="0" w:space="0" w:color="auto"/>
                                <w:right w:val="none" w:sz="0" w:space="0" w:color="auto"/>
                              </w:divBdr>
                            </w:div>
                          </w:divsChild>
                        </w:div>
                        <w:div w:id="385419925">
                          <w:marLeft w:val="0"/>
                          <w:marRight w:val="0"/>
                          <w:marTop w:val="0"/>
                          <w:marBottom w:val="0"/>
                          <w:divBdr>
                            <w:top w:val="none" w:sz="0" w:space="0" w:color="auto"/>
                            <w:left w:val="none" w:sz="0" w:space="0" w:color="auto"/>
                            <w:bottom w:val="none" w:sz="0" w:space="0" w:color="auto"/>
                            <w:right w:val="none" w:sz="0" w:space="0" w:color="auto"/>
                          </w:divBdr>
                          <w:divsChild>
                            <w:div w:id="759181403">
                              <w:marLeft w:val="0"/>
                              <w:marRight w:val="0"/>
                              <w:marTop w:val="0"/>
                              <w:marBottom w:val="0"/>
                              <w:divBdr>
                                <w:top w:val="none" w:sz="0" w:space="0" w:color="auto"/>
                                <w:left w:val="none" w:sz="0" w:space="0" w:color="auto"/>
                                <w:bottom w:val="none" w:sz="0" w:space="0" w:color="auto"/>
                                <w:right w:val="none" w:sz="0" w:space="0" w:color="auto"/>
                              </w:divBdr>
                            </w:div>
                          </w:divsChild>
                        </w:div>
                        <w:div w:id="1520509608">
                          <w:marLeft w:val="0"/>
                          <w:marRight w:val="0"/>
                          <w:marTop w:val="0"/>
                          <w:marBottom w:val="0"/>
                          <w:divBdr>
                            <w:top w:val="none" w:sz="0" w:space="0" w:color="auto"/>
                            <w:left w:val="none" w:sz="0" w:space="0" w:color="auto"/>
                            <w:bottom w:val="none" w:sz="0" w:space="0" w:color="auto"/>
                            <w:right w:val="none" w:sz="0" w:space="0" w:color="auto"/>
                          </w:divBdr>
                          <w:divsChild>
                            <w:div w:id="172456597">
                              <w:marLeft w:val="0"/>
                              <w:marRight w:val="0"/>
                              <w:marTop w:val="0"/>
                              <w:marBottom w:val="0"/>
                              <w:divBdr>
                                <w:top w:val="none" w:sz="0" w:space="0" w:color="auto"/>
                                <w:left w:val="none" w:sz="0" w:space="0" w:color="auto"/>
                                <w:bottom w:val="none" w:sz="0" w:space="0" w:color="auto"/>
                                <w:right w:val="none" w:sz="0" w:space="0" w:color="auto"/>
                              </w:divBdr>
                            </w:div>
                          </w:divsChild>
                        </w:div>
                        <w:div w:id="59641710">
                          <w:marLeft w:val="0"/>
                          <w:marRight w:val="0"/>
                          <w:marTop w:val="0"/>
                          <w:marBottom w:val="0"/>
                          <w:divBdr>
                            <w:top w:val="none" w:sz="0" w:space="0" w:color="auto"/>
                            <w:left w:val="none" w:sz="0" w:space="0" w:color="auto"/>
                            <w:bottom w:val="none" w:sz="0" w:space="0" w:color="auto"/>
                            <w:right w:val="none" w:sz="0" w:space="0" w:color="auto"/>
                          </w:divBdr>
                          <w:divsChild>
                            <w:div w:id="243104817">
                              <w:marLeft w:val="0"/>
                              <w:marRight w:val="0"/>
                              <w:marTop w:val="0"/>
                              <w:marBottom w:val="0"/>
                              <w:divBdr>
                                <w:top w:val="none" w:sz="0" w:space="0" w:color="auto"/>
                                <w:left w:val="none" w:sz="0" w:space="0" w:color="auto"/>
                                <w:bottom w:val="none" w:sz="0" w:space="0" w:color="auto"/>
                                <w:right w:val="none" w:sz="0" w:space="0" w:color="auto"/>
                              </w:divBdr>
                            </w:div>
                          </w:divsChild>
                        </w:div>
                        <w:div w:id="2039812132">
                          <w:marLeft w:val="0"/>
                          <w:marRight w:val="0"/>
                          <w:marTop w:val="0"/>
                          <w:marBottom w:val="0"/>
                          <w:divBdr>
                            <w:top w:val="none" w:sz="0" w:space="0" w:color="auto"/>
                            <w:left w:val="none" w:sz="0" w:space="0" w:color="auto"/>
                            <w:bottom w:val="none" w:sz="0" w:space="0" w:color="auto"/>
                            <w:right w:val="none" w:sz="0" w:space="0" w:color="auto"/>
                          </w:divBdr>
                          <w:divsChild>
                            <w:div w:id="109403009">
                              <w:marLeft w:val="0"/>
                              <w:marRight w:val="0"/>
                              <w:marTop w:val="0"/>
                              <w:marBottom w:val="0"/>
                              <w:divBdr>
                                <w:top w:val="none" w:sz="0" w:space="0" w:color="auto"/>
                                <w:left w:val="none" w:sz="0" w:space="0" w:color="auto"/>
                                <w:bottom w:val="none" w:sz="0" w:space="0" w:color="auto"/>
                                <w:right w:val="none" w:sz="0" w:space="0" w:color="auto"/>
                              </w:divBdr>
                            </w:div>
                            <w:div w:id="79524288">
                              <w:marLeft w:val="0"/>
                              <w:marRight w:val="0"/>
                              <w:marTop w:val="0"/>
                              <w:marBottom w:val="0"/>
                              <w:divBdr>
                                <w:top w:val="none" w:sz="0" w:space="0" w:color="auto"/>
                                <w:left w:val="none" w:sz="0" w:space="0" w:color="auto"/>
                                <w:bottom w:val="none" w:sz="0" w:space="0" w:color="auto"/>
                                <w:right w:val="none" w:sz="0" w:space="0" w:color="auto"/>
                              </w:divBdr>
                            </w:div>
                          </w:divsChild>
                        </w:div>
                        <w:div w:id="472062180">
                          <w:marLeft w:val="0"/>
                          <w:marRight w:val="0"/>
                          <w:marTop w:val="0"/>
                          <w:marBottom w:val="0"/>
                          <w:divBdr>
                            <w:top w:val="none" w:sz="0" w:space="0" w:color="auto"/>
                            <w:left w:val="none" w:sz="0" w:space="0" w:color="auto"/>
                            <w:bottom w:val="none" w:sz="0" w:space="0" w:color="auto"/>
                            <w:right w:val="none" w:sz="0" w:space="0" w:color="auto"/>
                          </w:divBdr>
                          <w:divsChild>
                            <w:div w:id="1124695843">
                              <w:marLeft w:val="0"/>
                              <w:marRight w:val="0"/>
                              <w:marTop w:val="0"/>
                              <w:marBottom w:val="0"/>
                              <w:divBdr>
                                <w:top w:val="none" w:sz="0" w:space="0" w:color="auto"/>
                                <w:left w:val="none" w:sz="0" w:space="0" w:color="auto"/>
                                <w:bottom w:val="none" w:sz="0" w:space="0" w:color="auto"/>
                                <w:right w:val="none" w:sz="0" w:space="0" w:color="auto"/>
                              </w:divBdr>
                            </w:div>
                          </w:divsChild>
                        </w:div>
                        <w:div w:id="504977081">
                          <w:marLeft w:val="0"/>
                          <w:marRight w:val="0"/>
                          <w:marTop w:val="0"/>
                          <w:marBottom w:val="0"/>
                          <w:divBdr>
                            <w:top w:val="none" w:sz="0" w:space="0" w:color="auto"/>
                            <w:left w:val="none" w:sz="0" w:space="0" w:color="auto"/>
                            <w:bottom w:val="none" w:sz="0" w:space="0" w:color="auto"/>
                            <w:right w:val="none" w:sz="0" w:space="0" w:color="auto"/>
                          </w:divBdr>
                          <w:divsChild>
                            <w:div w:id="2133936357">
                              <w:marLeft w:val="0"/>
                              <w:marRight w:val="0"/>
                              <w:marTop w:val="0"/>
                              <w:marBottom w:val="0"/>
                              <w:divBdr>
                                <w:top w:val="none" w:sz="0" w:space="0" w:color="auto"/>
                                <w:left w:val="none" w:sz="0" w:space="0" w:color="auto"/>
                                <w:bottom w:val="none" w:sz="0" w:space="0" w:color="auto"/>
                                <w:right w:val="none" w:sz="0" w:space="0" w:color="auto"/>
                              </w:divBdr>
                            </w:div>
                          </w:divsChild>
                        </w:div>
                        <w:div w:id="395125101">
                          <w:marLeft w:val="0"/>
                          <w:marRight w:val="0"/>
                          <w:marTop w:val="0"/>
                          <w:marBottom w:val="0"/>
                          <w:divBdr>
                            <w:top w:val="none" w:sz="0" w:space="0" w:color="auto"/>
                            <w:left w:val="none" w:sz="0" w:space="0" w:color="auto"/>
                            <w:bottom w:val="none" w:sz="0" w:space="0" w:color="auto"/>
                            <w:right w:val="none" w:sz="0" w:space="0" w:color="auto"/>
                          </w:divBdr>
                          <w:divsChild>
                            <w:div w:id="5703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608751">
              <w:marLeft w:val="0"/>
              <w:marRight w:val="0"/>
              <w:marTop w:val="0"/>
              <w:marBottom w:val="0"/>
              <w:divBdr>
                <w:top w:val="none" w:sz="0" w:space="0" w:color="auto"/>
                <w:left w:val="none" w:sz="0" w:space="0" w:color="auto"/>
                <w:bottom w:val="none" w:sz="0" w:space="0" w:color="auto"/>
                <w:right w:val="none" w:sz="0" w:space="0" w:color="auto"/>
              </w:divBdr>
              <w:divsChild>
                <w:div w:id="1249999704">
                  <w:marLeft w:val="0"/>
                  <w:marRight w:val="0"/>
                  <w:marTop w:val="0"/>
                  <w:marBottom w:val="0"/>
                  <w:divBdr>
                    <w:top w:val="none" w:sz="0" w:space="0" w:color="auto"/>
                    <w:left w:val="none" w:sz="0" w:space="0" w:color="auto"/>
                    <w:bottom w:val="none" w:sz="0" w:space="0" w:color="auto"/>
                    <w:right w:val="none" w:sz="0" w:space="0" w:color="auto"/>
                  </w:divBdr>
                  <w:divsChild>
                    <w:div w:id="1299190567">
                      <w:marLeft w:val="-225"/>
                      <w:marRight w:val="-225"/>
                      <w:marTop w:val="0"/>
                      <w:marBottom w:val="0"/>
                      <w:divBdr>
                        <w:top w:val="none" w:sz="0" w:space="0" w:color="auto"/>
                        <w:left w:val="none" w:sz="0" w:space="0" w:color="auto"/>
                        <w:bottom w:val="none" w:sz="0" w:space="0" w:color="auto"/>
                        <w:right w:val="none" w:sz="0" w:space="0" w:color="auto"/>
                      </w:divBdr>
                      <w:divsChild>
                        <w:div w:id="927153630">
                          <w:marLeft w:val="0"/>
                          <w:marRight w:val="0"/>
                          <w:marTop w:val="0"/>
                          <w:marBottom w:val="0"/>
                          <w:divBdr>
                            <w:top w:val="none" w:sz="0" w:space="0" w:color="auto"/>
                            <w:left w:val="none" w:sz="0" w:space="0" w:color="auto"/>
                            <w:bottom w:val="none" w:sz="0" w:space="0" w:color="auto"/>
                            <w:right w:val="none" w:sz="0" w:space="0" w:color="auto"/>
                          </w:divBdr>
                          <w:divsChild>
                            <w:div w:id="1528064289">
                              <w:marLeft w:val="0"/>
                              <w:marRight w:val="0"/>
                              <w:marTop w:val="0"/>
                              <w:marBottom w:val="750"/>
                              <w:divBdr>
                                <w:top w:val="none" w:sz="0" w:space="0" w:color="auto"/>
                                <w:left w:val="none" w:sz="0" w:space="0" w:color="auto"/>
                                <w:bottom w:val="none" w:sz="0" w:space="0" w:color="auto"/>
                                <w:right w:val="none" w:sz="0" w:space="0" w:color="auto"/>
                              </w:divBdr>
                              <w:divsChild>
                                <w:div w:id="100882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9427">
                          <w:marLeft w:val="0"/>
                          <w:marRight w:val="0"/>
                          <w:marTop w:val="0"/>
                          <w:marBottom w:val="0"/>
                          <w:divBdr>
                            <w:top w:val="none" w:sz="0" w:space="0" w:color="auto"/>
                            <w:left w:val="none" w:sz="0" w:space="0" w:color="auto"/>
                            <w:bottom w:val="none" w:sz="0" w:space="0" w:color="auto"/>
                            <w:right w:val="none" w:sz="0" w:space="0" w:color="auto"/>
                          </w:divBdr>
                          <w:divsChild>
                            <w:div w:id="1933858389">
                              <w:marLeft w:val="0"/>
                              <w:marRight w:val="0"/>
                              <w:marTop w:val="0"/>
                              <w:marBottom w:val="750"/>
                              <w:divBdr>
                                <w:top w:val="none" w:sz="0" w:space="0" w:color="auto"/>
                                <w:left w:val="none" w:sz="0" w:space="0" w:color="auto"/>
                                <w:bottom w:val="none" w:sz="0" w:space="0" w:color="auto"/>
                                <w:right w:val="none" w:sz="0" w:space="0" w:color="auto"/>
                              </w:divBdr>
                              <w:divsChild>
                                <w:div w:id="20796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9863">
                          <w:marLeft w:val="0"/>
                          <w:marRight w:val="0"/>
                          <w:marTop w:val="0"/>
                          <w:marBottom w:val="0"/>
                          <w:divBdr>
                            <w:top w:val="none" w:sz="0" w:space="0" w:color="auto"/>
                            <w:left w:val="none" w:sz="0" w:space="0" w:color="auto"/>
                            <w:bottom w:val="none" w:sz="0" w:space="0" w:color="auto"/>
                            <w:right w:val="none" w:sz="0" w:space="0" w:color="auto"/>
                          </w:divBdr>
                          <w:divsChild>
                            <w:div w:id="373577449">
                              <w:marLeft w:val="0"/>
                              <w:marRight w:val="0"/>
                              <w:marTop w:val="0"/>
                              <w:marBottom w:val="750"/>
                              <w:divBdr>
                                <w:top w:val="none" w:sz="0" w:space="0" w:color="auto"/>
                                <w:left w:val="none" w:sz="0" w:space="0" w:color="auto"/>
                                <w:bottom w:val="none" w:sz="0" w:space="0" w:color="auto"/>
                                <w:right w:val="none" w:sz="0" w:space="0" w:color="auto"/>
                              </w:divBdr>
                              <w:divsChild>
                                <w:div w:id="102891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6468">
                          <w:marLeft w:val="0"/>
                          <w:marRight w:val="0"/>
                          <w:marTop w:val="0"/>
                          <w:marBottom w:val="0"/>
                          <w:divBdr>
                            <w:top w:val="none" w:sz="0" w:space="0" w:color="auto"/>
                            <w:left w:val="none" w:sz="0" w:space="0" w:color="auto"/>
                            <w:bottom w:val="none" w:sz="0" w:space="0" w:color="auto"/>
                            <w:right w:val="none" w:sz="0" w:space="0" w:color="auto"/>
                          </w:divBdr>
                          <w:divsChild>
                            <w:div w:id="193960473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883718424">
                  <w:marLeft w:val="0"/>
                  <w:marRight w:val="0"/>
                  <w:marTop w:val="0"/>
                  <w:marBottom w:val="0"/>
                  <w:divBdr>
                    <w:top w:val="none" w:sz="0" w:space="0" w:color="auto"/>
                    <w:left w:val="none" w:sz="0" w:space="0" w:color="auto"/>
                    <w:bottom w:val="none" w:sz="0" w:space="0" w:color="auto"/>
                    <w:right w:val="none" w:sz="0" w:space="0" w:color="auto"/>
                  </w:divBdr>
                  <w:divsChild>
                    <w:div w:id="1424910698">
                      <w:marLeft w:val="0"/>
                      <w:marRight w:val="0"/>
                      <w:marTop w:val="0"/>
                      <w:marBottom w:val="0"/>
                      <w:divBdr>
                        <w:top w:val="none" w:sz="0" w:space="0" w:color="auto"/>
                        <w:left w:val="none" w:sz="0" w:space="0" w:color="auto"/>
                        <w:bottom w:val="none" w:sz="0" w:space="0" w:color="auto"/>
                        <w:right w:val="none" w:sz="0" w:space="0" w:color="auto"/>
                      </w:divBdr>
                      <w:divsChild>
                        <w:div w:id="889656500">
                          <w:marLeft w:val="0"/>
                          <w:marRight w:val="0"/>
                          <w:marTop w:val="0"/>
                          <w:marBottom w:val="0"/>
                          <w:divBdr>
                            <w:top w:val="none" w:sz="0" w:space="0" w:color="auto"/>
                            <w:left w:val="none" w:sz="0" w:space="0" w:color="auto"/>
                            <w:bottom w:val="none" w:sz="0" w:space="0" w:color="auto"/>
                            <w:right w:val="none" w:sz="0" w:space="0" w:color="auto"/>
                          </w:divBdr>
                          <w:divsChild>
                            <w:div w:id="17511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093973">
      <w:bodyDiv w:val="1"/>
      <w:marLeft w:val="0"/>
      <w:marRight w:val="0"/>
      <w:marTop w:val="0"/>
      <w:marBottom w:val="0"/>
      <w:divBdr>
        <w:top w:val="none" w:sz="0" w:space="0" w:color="auto"/>
        <w:left w:val="none" w:sz="0" w:space="0" w:color="auto"/>
        <w:bottom w:val="none" w:sz="0" w:space="0" w:color="auto"/>
        <w:right w:val="none" w:sz="0" w:space="0" w:color="auto"/>
      </w:divBdr>
    </w:div>
    <w:div w:id="1229999191">
      <w:bodyDiv w:val="1"/>
      <w:marLeft w:val="0"/>
      <w:marRight w:val="0"/>
      <w:marTop w:val="0"/>
      <w:marBottom w:val="0"/>
      <w:divBdr>
        <w:top w:val="none" w:sz="0" w:space="0" w:color="auto"/>
        <w:left w:val="none" w:sz="0" w:space="0" w:color="auto"/>
        <w:bottom w:val="none" w:sz="0" w:space="0" w:color="auto"/>
        <w:right w:val="none" w:sz="0" w:space="0" w:color="auto"/>
      </w:divBdr>
    </w:div>
    <w:div w:id="1246302138">
      <w:bodyDiv w:val="1"/>
      <w:marLeft w:val="0"/>
      <w:marRight w:val="0"/>
      <w:marTop w:val="0"/>
      <w:marBottom w:val="0"/>
      <w:divBdr>
        <w:top w:val="none" w:sz="0" w:space="0" w:color="auto"/>
        <w:left w:val="none" w:sz="0" w:space="0" w:color="auto"/>
        <w:bottom w:val="none" w:sz="0" w:space="0" w:color="auto"/>
        <w:right w:val="none" w:sz="0" w:space="0" w:color="auto"/>
      </w:divBdr>
    </w:div>
    <w:div w:id="1254897635">
      <w:bodyDiv w:val="1"/>
      <w:marLeft w:val="0"/>
      <w:marRight w:val="0"/>
      <w:marTop w:val="0"/>
      <w:marBottom w:val="0"/>
      <w:divBdr>
        <w:top w:val="none" w:sz="0" w:space="0" w:color="auto"/>
        <w:left w:val="none" w:sz="0" w:space="0" w:color="auto"/>
        <w:bottom w:val="none" w:sz="0" w:space="0" w:color="auto"/>
        <w:right w:val="none" w:sz="0" w:space="0" w:color="auto"/>
      </w:divBdr>
    </w:div>
    <w:div w:id="1844005338">
      <w:bodyDiv w:val="1"/>
      <w:marLeft w:val="0"/>
      <w:marRight w:val="0"/>
      <w:marTop w:val="0"/>
      <w:marBottom w:val="0"/>
      <w:divBdr>
        <w:top w:val="none" w:sz="0" w:space="0" w:color="auto"/>
        <w:left w:val="none" w:sz="0" w:space="0" w:color="auto"/>
        <w:bottom w:val="none" w:sz="0" w:space="0" w:color="auto"/>
        <w:right w:val="none" w:sz="0" w:space="0" w:color="auto"/>
      </w:divBdr>
    </w:div>
    <w:div w:id="203830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aget\AppData\Roaming\Microsoft\Templates\carta%20intestata%20Piaget%202015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6C07D1-D211-409F-A5D7-202B92497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Piaget 2015_2016</Template>
  <TotalTime>0</TotalTime>
  <Pages>4</Pages>
  <Words>1639</Words>
  <Characters>9346</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mercedes</dc:creator>
  <cp:lastModifiedBy>Admin</cp:lastModifiedBy>
  <cp:revision>2</cp:revision>
  <cp:lastPrinted>2022-09-23T08:56:00Z</cp:lastPrinted>
  <dcterms:created xsi:type="dcterms:W3CDTF">2026-11-02T11:17:00Z</dcterms:created>
  <dcterms:modified xsi:type="dcterms:W3CDTF">2026-11-02T11:17:00Z</dcterms:modified>
</cp:coreProperties>
</file>